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8E57C7" w14:textId="77777777" w:rsidR="005B4034" w:rsidRPr="00FF5C1F" w:rsidRDefault="00A44D9B" w:rsidP="00036AC3">
      <w:pPr>
        <w:pStyle w:val="Title"/>
        <w:keepNext/>
        <w:spacing w:after="0"/>
        <w:rPr>
          <w:rFonts w:ascii="Avenir Medium" w:hAnsi="Avenir Medium"/>
          <w:b/>
          <w:bCs/>
          <w:color w:val="00005D"/>
          <w:sz w:val="36"/>
          <w:szCs w:val="36"/>
          <w:lang w:val="pt-BR"/>
        </w:rPr>
      </w:pPr>
      <w:r w:rsidRPr="005860F4">
        <w:rPr>
          <w:rFonts w:ascii="Avenir Medium" w:hAnsi="Avenir Medium"/>
          <w:b/>
          <w:bCs/>
          <w:color w:val="00005D"/>
          <w:sz w:val="36"/>
          <w:szCs w:val="36"/>
          <w:lang w:val="pt-BR"/>
        </w:rPr>
        <w:t xml:space="preserve">VACINA CONTRA A COVID-19 </w:t>
      </w:r>
    </w:p>
    <w:p w14:paraId="71CA6A92" w14:textId="77777777" w:rsidR="005B4034" w:rsidRPr="00FF5C1F" w:rsidRDefault="00A44D9B" w:rsidP="00036AC3">
      <w:pPr>
        <w:pStyle w:val="Title"/>
        <w:keepNext/>
        <w:spacing w:after="0"/>
        <w:rPr>
          <w:rFonts w:ascii="Avenir Medium" w:hAnsi="Avenir Medium"/>
          <w:color w:val="000048"/>
          <w:sz w:val="36"/>
          <w:szCs w:val="36"/>
          <w:lang w:val="pt-BR"/>
        </w:rPr>
      </w:pPr>
      <w:r w:rsidRPr="005860F4">
        <w:rPr>
          <w:rFonts w:ascii="Avenir Medium" w:hAnsi="Avenir Medium"/>
          <w:color w:val="00005D"/>
          <w:sz w:val="36"/>
          <w:szCs w:val="36"/>
          <w:lang w:val="pt-BR"/>
        </w:rPr>
        <w:t xml:space="preserve">PERGUNTAS E PREOCUPAÇÕES COMUNS </w:t>
      </w:r>
    </w:p>
    <w:p w14:paraId="7D6757D9" w14:textId="77777777" w:rsidR="00D345EE" w:rsidRPr="00FF5C1F" w:rsidRDefault="00D345EE" w:rsidP="005B4034">
      <w:pPr>
        <w:pStyle w:val="Questions"/>
        <w:rPr>
          <w:rFonts w:ascii="Verdana" w:hAnsi="Verdana"/>
          <w:color w:val="69612C" w:themeColor="accent2" w:themeShade="80"/>
          <w:sz w:val="28"/>
          <w:szCs w:val="28"/>
          <w:lang w:val="pt-BR"/>
        </w:rPr>
      </w:pPr>
    </w:p>
    <w:p w14:paraId="00A226EF" w14:textId="77777777" w:rsidR="000821A3" w:rsidRPr="00FF5C1F" w:rsidRDefault="000821A3" w:rsidP="005B4034">
      <w:pPr>
        <w:pStyle w:val="Questions"/>
        <w:rPr>
          <w:rFonts w:ascii="Verdana" w:hAnsi="Verdana"/>
          <w:color w:val="69612C" w:themeColor="accent2" w:themeShade="80"/>
          <w:sz w:val="28"/>
          <w:szCs w:val="28"/>
          <w:lang w:val="pt-BR"/>
        </w:rPr>
      </w:pPr>
    </w:p>
    <w:p w14:paraId="67BC3F1E" w14:textId="77777777" w:rsidR="000821A3" w:rsidRPr="00FF5C1F" w:rsidRDefault="00A44D9B" w:rsidP="000821A3">
      <w:pPr>
        <w:pStyle w:val="Style1"/>
        <w:rPr>
          <w:lang w:val="pt-BR"/>
        </w:rPr>
      </w:pPr>
      <w:r w:rsidRPr="00483F4F">
        <w:rPr>
          <w:lang w:val="pt-BR"/>
        </w:rPr>
        <w:t xml:space="preserve">Quais são os </w:t>
      </w:r>
      <w:r w:rsidRPr="00483F4F">
        <w:rPr>
          <w:highlight w:val="yellow"/>
          <w:lang w:val="pt-BR"/>
        </w:rPr>
        <w:t>tipos de vacinas contra a COVID-19</w:t>
      </w:r>
      <w:r w:rsidRPr="00483F4F">
        <w:rPr>
          <w:lang w:val="pt-BR"/>
        </w:rPr>
        <w:t xml:space="preserve"> e como elas funcionam?</w:t>
      </w:r>
    </w:p>
    <w:p w14:paraId="3BCE46C1" w14:textId="77777777" w:rsidR="000821A3" w:rsidRPr="00FF5C1F" w:rsidRDefault="00A44D9B" w:rsidP="000821A3">
      <w:pPr>
        <w:pStyle w:val="Answer"/>
        <w:spacing w:line="264" w:lineRule="auto"/>
        <w:rPr>
          <w:rFonts w:ascii="Avenir Medium" w:hAnsi="Avenir Medium" w:cs="Roboto Slab"/>
          <w:bCs/>
          <w:sz w:val="28"/>
          <w:szCs w:val="28"/>
          <w:lang w:val="pt-BR"/>
        </w:rPr>
      </w:pPr>
      <w:r w:rsidRPr="00D81F1F">
        <w:rPr>
          <w:rFonts w:ascii="Avenir Medium" w:hAnsi="Avenir Medium" w:cs="Roboto Slab"/>
          <w:bCs/>
          <w:sz w:val="28"/>
          <w:szCs w:val="28"/>
          <w:lang w:val="pt-BR"/>
        </w:rPr>
        <w:t>Neste momento, existem três vacinas aprovadas, as dos laboratórios Pfizer, Moderna e Johnson &amp; Johnson. As vacinas da Pfizer e da Moderna funcionam da mesma maneira. Elas têm um pedacinho pequeno do vírus, não o vírus inteiro. A vacina ensina o seu corpo a reconhecer o vírus e matá-lo. A vacina da Pfizer e a vacina da Moderna devem ser tomadas em duas doses.</w:t>
      </w:r>
    </w:p>
    <w:p w14:paraId="737D2BC8" w14:textId="77777777" w:rsidR="000821A3" w:rsidRPr="00FF5C1F" w:rsidRDefault="000821A3" w:rsidP="000821A3">
      <w:pPr>
        <w:pStyle w:val="Answer"/>
        <w:spacing w:line="264" w:lineRule="auto"/>
        <w:rPr>
          <w:rFonts w:ascii="Avenir Medium" w:hAnsi="Avenir Medium" w:cs="Roboto Slab"/>
          <w:bCs/>
          <w:sz w:val="28"/>
          <w:szCs w:val="28"/>
          <w:lang w:val="pt-BR"/>
        </w:rPr>
      </w:pPr>
    </w:p>
    <w:p w14:paraId="24059769" w14:textId="77777777" w:rsidR="000821A3" w:rsidRPr="00FF5C1F" w:rsidRDefault="00A44D9B" w:rsidP="000821A3">
      <w:pPr>
        <w:pStyle w:val="Answer"/>
        <w:spacing w:line="264" w:lineRule="auto"/>
        <w:rPr>
          <w:rFonts w:ascii="Avenir Medium" w:hAnsi="Avenir Medium" w:cs="Roboto Slab"/>
          <w:bCs/>
          <w:sz w:val="28"/>
          <w:szCs w:val="28"/>
          <w:lang w:val="pt-BR"/>
        </w:rPr>
      </w:pPr>
      <w:r w:rsidRPr="00D81F1F">
        <w:rPr>
          <w:rFonts w:ascii="Avenir Medium" w:hAnsi="Avenir Medium" w:cs="Roboto Slab"/>
          <w:bCs/>
          <w:sz w:val="28"/>
          <w:szCs w:val="28"/>
          <w:lang w:val="pt-BR"/>
        </w:rPr>
        <w:t>A vacina da Johnson &amp; Johnson é diferente. Ela usa um vírus de resfriado comum, morto, para poder colocar nele um pedacinho do vírus da COVID-19 no seu corpo. Ela só precisa de uma dose. A vacina da Johnson &amp; Johnson não protege tão bem contra casos leves de COVID-19, mas protege contra casos graves da doença tão bem quanto as outras.</w:t>
      </w:r>
    </w:p>
    <w:p w14:paraId="058E6573" w14:textId="77777777" w:rsidR="000821A3" w:rsidRPr="00FF5C1F" w:rsidRDefault="000821A3" w:rsidP="000D55EF">
      <w:pPr>
        <w:pStyle w:val="Style1"/>
        <w:rPr>
          <w:lang w:val="pt-BR"/>
        </w:rPr>
      </w:pPr>
    </w:p>
    <w:p w14:paraId="42D69923" w14:textId="77777777" w:rsidR="00093CC7" w:rsidRPr="00FF5C1F" w:rsidRDefault="00A44D9B" w:rsidP="000D55EF">
      <w:pPr>
        <w:pStyle w:val="Style1"/>
        <w:rPr>
          <w:lang w:val="pt-BR"/>
        </w:rPr>
      </w:pPr>
      <w:r w:rsidRPr="00483F4F">
        <w:rPr>
          <w:lang w:val="pt-BR"/>
        </w:rPr>
        <w:t xml:space="preserve">Quais são os </w:t>
      </w:r>
      <w:r w:rsidRPr="00483F4F">
        <w:rPr>
          <w:highlight w:val="yellow"/>
          <w:lang w:val="pt-BR"/>
        </w:rPr>
        <w:t>efeitos colaterais</w:t>
      </w:r>
      <w:r w:rsidRPr="00483F4F">
        <w:rPr>
          <w:lang w:val="pt-BR"/>
        </w:rPr>
        <w:t xml:space="preserve"> da vacina contra a COVID-19?</w:t>
      </w:r>
    </w:p>
    <w:p w14:paraId="3DBD9B92" w14:textId="77777777" w:rsidR="00093CC7" w:rsidRPr="00FF5C1F" w:rsidRDefault="00A44D9B" w:rsidP="00783BE9">
      <w:pPr>
        <w:pStyle w:val="Answer"/>
        <w:spacing w:line="264" w:lineRule="auto"/>
        <w:rPr>
          <w:rFonts w:ascii="Avenir Medium" w:hAnsi="Avenir Medium" w:cs="Roboto Slab"/>
          <w:bCs/>
          <w:sz w:val="28"/>
          <w:szCs w:val="28"/>
          <w:lang w:val="pt-BR"/>
        </w:rPr>
      </w:pPr>
      <w:r w:rsidRPr="00483F4F">
        <w:rPr>
          <w:rFonts w:ascii="Avenir Medium" w:hAnsi="Avenir Medium" w:cs="Roboto Slab"/>
          <w:bCs/>
          <w:sz w:val="28"/>
          <w:szCs w:val="28"/>
          <w:lang w:val="pt-BR"/>
        </w:rPr>
        <w:t xml:space="preserve">O lugar onde a injeção foi aplicada pode ficar um pouco dolorido. Pode ser também que você se sinta cansado, tenha febre, dor de cabeça ou dores no corpo. Esses efeitos colaterais querem dizer que o seu corpo está adquirindo imunidade. Em casos muito raros, a pessoa </w:t>
      </w:r>
      <w:r w:rsidR="00FF5C1F">
        <w:rPr>
          <w:rFonts w:ascii="Avenir Medium" w:hAnsi="Avenir Medium" w:cs="Roboto Slab"/>
          <w:bCs/>
          <w:sz w:val="28"/>
          <w:szCs w:val="28"/>
          <w:lang w:val="pt-BR"/>
        </w:rPr>
        <w:t>pode ter</w:t>
      </w:r>
      <w:r w:rsidRPr="00483F4F">
        <w:rPr>
          <w:rFonts w:ascii="Avenir Medium" w:hAnsi="Avenir Medium" w:cs="Roboto Slab"/>
          <w:bCs/>
          <w:sz w:val="28"/>
          <w:szCs w:val="28"/>
          <w:lang w:val="pt-BR"/>
        </w:rPr>
        <w:t xml:space="preserve"> uma reação alérgica depois de receber a vacina. É por isso que os pacientes têm que esperar 15-30 minutos antes de ir embora.</w:t>
      </w:r>
    </w:p>
    <w:p w14:paraId="2E06114C" w14:textId="77777777" w:rsidR="00093CC7" w:rsidRDefault="00093CC7" w:rsidP="00783BE9">
      <w:pPr>
        <w:pStyle w:val="Answer"/>
        <w:spacing w:line="264" w:lineRule="auto"/>
        <w:rPr>
          <w:rFonts w:ascii="Avenir Medium" w:hAnsi="Avenir Medium" w:cs="Roboto Slab"/>
          <w:b/>
          <w:bCs/>
          <w:sz w:val="28"/>
          <w:szCs w:val="28"/>
          <w:lang w:val="pt-BR"/>
        </w:rPr>
      </w:pPr>
    </w:p>
    <w:p w14:paraId="293E352D" w14:textId="77777777" w:rsidR="00B014F8" w:rsidRDefault="00B014F8" w:rsidP="00783BE9">
      <w:pPr>
        <w:pStyle w:val="Answer"/>
        <w:spacing w:line="264" w:lineRule="auto"/>
        <w:rPr>
          <w:rFonts w:ascii="Avenir Medium" w:hAnsi="Avenir Medium" w:cs="Roboto Slab"/>
          <w:b/>
          <w:bCs/>
          <w:sz w:val="28"/>
          <w:szCs w:val="28"/>
          <w:lang w:val="pt-BR"/>
        </w:rPr>
      </w:pPr>
    </w:p>
    <w:p w14:paraId="528AC03C" w14:textId="77777777" w:rsidR="00B014F8" w:rsidRPr="00FF5C1F" w:rsidRDefault="00B014F8" w:rsidP="00783BE9">
      <w:pPr>
        <w:pStyle w:val="Answer"/>
        <w:spacing w:line="264" w:lineRule="auto"/>
        <w:rPr>
          <w:rFonts w:ascii="Avenir Medium" w:hAnsi="Avenir Medium" w:cs="Roboto Slab"/>
          <w:b/>
          <w:bCs/>
          <w:sz w:val="28"/>
          <w:szCs w:val="28"/>
          <w:lang w:val="pt-BR"/>
        </w:rPr>
      </w:pPr>
    </w:p>
    <w:p w14:paraId="39D2619C" w14:textId="77777777" w:rsidR="00093CC7" w:rsidRPr="00FF5C1F" w:rsidRDefault="00A44D9B" w:rsidP="000D55EF">
      <w:pPr>
        <w:pStyle w:val="Style1"/>
        <w:rPr>
          <w:lang w:val="pt-BR"/>
        </w:rPr>
      </w:pPr>
      <w:r w:rsidRPr="00891458">
        <w:rPr>
          <w:lang w:val="pt-BR"/>
        </w:rPr>
        <w:lastRenderedPageBreak/>
        <w:t xml:space="preserve">Como é que uma vacina produzida </w:t>
      </w:r>
      <w:r w:rsidRPr="000D55EF">
        <w:rPr>
          <w:highlight w:val="yellow"/>
          <w:lang w:val="pt-BR"/>
        </w:rPr>
        <w:t>tão rápido</w:t>
      </w:r>
      <w:r w:rsidRPr="00891458">
        <w:rPr>
          <w:lang w:val="pt-BR"/>
        </w:rPr>
        <w:t xml:space="preserve"> pode ser segura?</w:t>
      </w:r>
    </w:p>
    <w:p w14:paraId="56F75EB5" w14:textId="77777777" w:rsidR="00093CC7" w:rsidRPr="009B36C7" w:rsidRDefault="00A44D9B" w:rsidP="00783BE9">
      <w:pPr>
        <w:pStyle w:val="Answer"/>
        <w:spacing w:line="264" w:lineRule="auto"/>
        <w:rPr>
          <w:rFonts w:ascii="Avenir Medium" w:hAnsi="Avenir Medium" w:cs="Roboto Slab"/>
          <w:b/>
          <w:bCs/>
          <w:sz w:val="28"/>
          <w:szCs w:val="28"/>
        </w:rPr>
      </w:pPr>
      <w:r w:rsidRPr="00483F4F">
        <w:rPr>
          <w:rFonts w:ascii="Avenir Medium" w:hAnsi="Avenir Medium" w:cs="Roboto Slab"/>
          <w:b/>
          <w:bCs/>
          <w:sz w:val="28"/>
          <w:szCs w:val="28"/>
          <w:lang w:val="pt-BR"/>
        </w:rPr>
        <w:t xml:space="preserve">Por </w:t>
      </w:r>
      <w:r w:rsidR="009B36C7" w:rsidRPr="009B36C7">
        <w:rPr>
          <w:rFonts w:ascii="Avenir Medium" w:hAnsi="Avenir Medium" w:cs="Roboto Slab"/>
          <w:b/>
          <w:bCs/>
          <w:sz w:val="28"/>
          <w:szCs w:val="28"/>
        </w:rPr>
        <w:t>três</w:t>
      </w:r>
      <w:r w:rsidRPr="00483F4F">
        <w:rPr>
          <w:rFonts w:ascii="Avenir Medium" w:hAnsi="Avenir Medium" w:cs="Roboto Slab"/>
          <w:b/>
          <w:bCs/>
          <w:sz w:val="28"/>
          <w:szCs w:val="28"/>
          <w:lang w:val="pt-BR"/>
        </w:rPr>
        <w:t xml:space="preserve"> motivos principais. Primeiro, porque os cientistas há muitos anos estudam a família dos coronavírus.</w:t>
      </w:r>
      <w:r w:rsidR="00944D74" w:rsidRPr="00483F4F">
        <w:rPr>
          <w:rFonts w:ascii="Avenir Medium" w:hAnsi="Avenir Medium" w:cs="Roboto Slab"/>
          <w:bCs/>
          <w:sz w:val="28"/>
          <w:szCs w:val="28"/>
          <w:lang w:val="pt-BR"/>
        </w:rPr>
        <w:t xml:space="preserve"> Em segundo lugar, por causa </w:t>
      </w:r>
      <w:r w:rsidR="00944D74" w:rsidRPr="0026096E">
        <w:rPr>
          <w:rFonts w:ascii="Avenir Medium" w:hAnsi="Avenir Medium" w:cs="Roboto Slab"/>
          <w:bCs/>
          <w:sz w:val="28"/>
          <w:szCs w:val="28"/>
          <w:lang w:val="pt-BR"/>
        </w:rPr>
        <w:t xml:space="preserve">da </w:t>
      </w:r>
      <w:r w:rsidRPr="0026096E">
        <w:rPr>
          <w:rFonts w:ascii="Avenir Medium" w:hAnsi="Avenir Medium" w:cs="Roboto Slab"/>
          <w:bCs/>
          <w:sz w:val="28"/>
          <w:szCs w:val="28"/>
          <w:lang w:val="pt-BR"/>
        </w:rPr>
        <w:t>gravidade</w:t>
      </w:r>
      <w:r w:rsidR="00944D74" w:rsidRPr="00483F4F">
        <w:rPr>
          <w:rFonts w:ascii="Avenir Medium" w:hAnsi="Avenir Medium" w:cs="Roboto Slab"/>
          <w:bCs/>
          <w:sz w:val="28"/>
          <w:szCs w:val="28"/>
          <w:lang w:val="pt-BR"/>
        </w:rPr>
        <w:t xml:space="preserve"> da pandemia, cientistas do mundo todo trabalharam juntos para descobrir a vacina. Em terceiro lugar, os Estados Unidos pagaram aos laboratórios mais de 12 bilhões de dólares. Isso serviu para pagar todas as fases da fabricação da nova vacina.</w:t>
      </w:r>
    </w:p>
    <w:p w14:paraId="6AF93911" w14:textId="77777777" w:rsidR="00976C03" w:rsidRPr="00FF5C1F" w:rsidRDefault="00976C03" w:rsidP="00FC3338">
      <w:pPr>
        <w:pStyle w:val="Style1"/>
        <w:rPr>
          <w:lang w:val="pt-BR"/>
        </w:rPr>
      </w:pPr>
    </w:p>
    <w:p w14:paraId="760F2FEB" w14:textId="77777777" w:rsidR="00FC3338" w:rsidRPr="00FF5C1F" w:rsidRDefault="00FF5C1F" w:rsidP="00FC3338">
      <w:pPr>
        <w:pStyle w:val="Style1"/>
        <w:rPr>
          <w:lang w:val="pt-BR"/>
        </w:rPr>
      </w:pPr>
      <w:r>
        <w:rPr>
          <w:lang w:val="pt-BR"/>
        </w:rPr>
        <w:t xml:space="preserve">Tomar a </w:t>
      </w:r>
      <w:r w:rsidR="00A44D9B" w:rsidRPr="00483F4F">
        <w:rPr>
          <w:lang w:val="pt-BR"/>
        </w:rPr>
        <w:t xml:space="preserve">vacina contra a COVID-19 pode afetar de alguma forma a minha </w:t>
      </w:r>
      <w:r w:rsidR="00A44D9B" w:rsidRPr="00E80E95">
        <w:rPr>
          <w:highlight w:val="yellow"/>
          <w:lang w:val="pt-BR"/>
        </w:rPr>
        <w:t>situação de imigração</w:t>
      </w:r>
      <w:r w:rsidR="00A44D9B" w:rsidRPr="00483F4F">
        <w:rPr>
          <w:lang w:val="pt-BR"/>
        </w:rPr>
        <w:t xml:space="preserve">? </w:t>
      </w:r>
    </w:p>
    <w:p w14:paraId="3FAE3631" w14:textId="77777777" w:rsidR="00FC3338" w:rsidRPr="00FF5C1F" w:rsidRDefault="00A44D9B" w:rsidP="00FC3338">
      <w:pPr>
        <w:pStyle w:val="Answer"/>
        <w:spacing w:line="264" w:lineRule="auto"/>
        <w:rPr>
          <w:rFonts w:ascii="Avenir Medium" w:hAnsi="Avenir Medium"/>
          <w:sz w:val="28"/>
          <w:szCs w:val="28"/>
          <w:lang w:val="pt-BR"/>
        </w:rPr>
      </w:pPr>
      <w:r w:rsidRPr="0026096E">
        <w:rPr>
          <w:rFonts w:ascii="Avenir Medium" w:hAnsi="Avenir Medium"/>
          <w:sz w:val="28"/>
          <w:szCs w:val="28"/>
          <w:lang w:val="pt-BR"/>
        </w:rPr>
        <w:t>Não.</w:t>
      </w:r>
      <w:r>
        <w:rPr>
          <w:rFonts w:ascii="Avenir Medium" w:hAnsi="Avenir Medium"/>
          <w:sz w:val="28"/>
          <w:szCs w:val="28"/>
          <w:lang w:val="pt-BR"/>
        </w:rPr>
        <w:t xml:space="preserve"> Todo mundo deve tomar a vacina, inclusive os imigrantes. Tomar a vacina não vai prejudicar a sua situação de imigrante. Você não vai ser considerado um peso público por causa disso. A lei manda que as pessoas que trabalham com saúde devem manter as informações dos pacientes em segredo.</w:t>
      </w:r>
    </w:p>
    <w:p w14:paraId="1961DE54" w14:textId="77777777" w:rsidR="00FC3338" w:rsidRPr="00FF5C1F" w:rsidRDefault="00FC3338" w:rsidP="00FC3338">
      <w:pPr>
        <w:pStyle w:val="Answer"/>
        <w:spacing w:line="264" w:lineRule="auto"/>
        <w:rPr>
          <w:rFonts w:ascii="Avenir Medium" w:hAnsi="Avenir Medium"/>
          <w:sz w:val="28"/>
          <w:szCs w:val="28"/>
          <w:lang w:val="pt-BR"/>
        </w:rPr>
      </w:pPr>
    </w:p>
    <w:p w14:paraId="5A9AFEE7" w14:textId="77777777" w:rsidR="00D81F1F" w:rsidRPr="00FF5C1F" w:rsidRDefault="00A44D9B" w:rsidP="00D81F1F">
      <w:pPr>
        <w:pStyle w:val="Style1"/>
        <w:rPr>
          <w:lang w:val="pt-BR"/>
        </w:rPr>
      </w:pPr>
      <w:r w:rsidRPr="000C60CC">
        <w:rPr>
          <w:lang w:val="pt-BR"/>
        </w:rPr>
        <w:t>A vacina contra</w:t>
      </w:r>
      <w:r w:rsidR="00FF5C1F">
        <w:rPr>
          <w:lang w:val="pt-BR"/>
        </w:rPr>
        <w:t xml:space="preserve"> a</w:t>
      </w:r>
      <w:r w:rsidRPr="000C60CC">
        <w:rPr>
          <w:lang w:val="pt-BR"/>
        </w:rPr>
        <w:t xml:space="preserve"> COVID-19 é </w:t>
      </w:r>
      <w:r w:rsidRPr="000C60CC">
        <w:rPr>
          <w:highlight w:val="yellow"/>
          <w:lang w:val="pt-BR"/>
        </w:rPr>
        <w:t>grátis para todos</w:t>
      </w:r>
      <w:r w:rsidRPr="000C60CC">
        <w:rPr>
          <w:lang w:val="pt-BR"/>
        </w:rPr>
        <w:t>?</w:t>
      </w:r>
    </w:p>
    <w:p w14:paraId="0731BB37" w14:textId="77777777" w:rsidR="00D81F1F" w:rsidRPr="0026096E" w:rsidRDefault="00A44D9B" w:rsidP="00D81F1F">
      <w:pPr>
        <w:pStyle w:val="Answer"/>
        <w:spacing w:line="264" w:lineRule="auto"/>
        <w:rPr>
          <w:rFonts w:ascii="Avenir Medium" w:hAnsi="Avenir Medium" w:cs="Roboto Slab"/>
          <w:bCs/>
          <w:sz w:val="28"/>
          <w:szCs w:val="28"/>
          <w:lang w:val="pt-BR"/>
        </w:rPr>
      </w:pPr>
      <w:r w:rsidRPr="0026096E">
        <w:rPr>
          <w:rFonts w:ascii="Avenir Medium" w:hAnsi="Avenir Medium"/>
          <w:sz w:val="28"/>
          <w:szCs w:val="28"/>
          <w:lang w:val="pt-BR"/>
        </w:rPr>
        <w:t>Ninguém tem que pagar para tomar a vacina contra</w:t>
      </w:r>
      <w:r w:rsidR="00FF5C1F" w:rsidRPr="0026096E">
        <w:rPr>
          <w:rFonts w:ascii="Avenir Medium" w:hAnsi="Avenir Medium"/>
          <w:sz w:val="28"/>
          <w:szCs w:val="28"/>
          <w:lang w:val="pt-BR"/>
        </w:rPr>
        <w:t xml:space="preserve"> a</w:t>
      </w:r>
      <w:r w:rsidRPr="0026096E">
        <w:rPr>
          <w:rFonts w:ascii="Avenir Medium" w:hAnsi="Avenir Medium"/>
          <w:sz w:val="28"/>
          <w:szCs w:val="28"/>
          <w:lang w:val="pt-BR"/>
        </w:rPr>
        <w:t xml:space="preserve"> COVID-19. Ela é grátis se a pessoa tiver plano-saúde particular, Medicaid, ou se não tiver seguro nenhum. Para tomar a vacina, pode ser que peçam a você informações sobre seguro.</w:t>
      </w:r>
    </w:p>
    <w:p w14:paraId="19E7D18C" w14:textId="77777777" w:rsidR="00093CC7" w:rsidRPr="00FF5C1F" w:rsidRDefault="00093CC7" w:rsidP="00783BE9">
      <w:pPr>
        <w:pStyle w:val="Answer"/>
        <w:spacing w:line="264" w:lineRule="auto"/>
        <w:rPr>
          <w:rFonts w:ascii="Avenir Medium" w:hAnsi="Avenir Medium" w:cs="Roboto Slab"/>
          <w:b/>
          <w:bCs/>
          <w:sz w:val="28"/>
          <w:szCs w:val="28"/>
          <w:lang w:val="pt-BR"/>
        </w:rPr>
      </w:pPr>
    </w:p>
    <w:p w14:paraId="6D5EB3E9" w14:textId="77777777" w:rsidR="00093CC7" w:rsidRPr="00FF5C1F" w:rsidRDefault="00A44D9B" w:rsidP="000D55EF">
      <w:pPr>
        <w:pStyle w:val="Style1"/>
        <w:rPr>
          <w:lang w:val="pt-BR"/>
        </w:rPr>
      </w:pPr>
      <w:r w:rsidRPr="00483F4F">
        <w:rPr>
          <w:lang w:val="pt-BR"/>
        </w:rPr>
        <w:t xml:space="preserve">Se eu tomar a vacina, isso quer dizer que eu vou fazer parte de uma </w:t>
      </w:r>
      <w:r w:rsidRPr="00E80E95">
        <w:rPr>
          <w:highlight w:val="yellow"/>
          <w:lang w:val="pt-BR"/>
        </w:rPr>
        <w:t>experiência</w:t>
      </w:r>
      <w:r w:rsidRPr="00483F4F">
        <w:rPr>
          <w:lang w:val="pt-BR"/>
        </w:rPr>
        <w:t xml:space="preserve"> sem dar minha permissão para isso?</w:t>
      </w:r>
    </w:p>
    <w:p w14:paraId="6528D97E" w14:textId="77777777" w:rsidR="00FC3338" w:rsidRPr="00FF5C1F" w:rsidRDefault="00A44D9B" w:rsidP="00FC3338">
      <w:pPr>
        <w:pStyle w:val="Answer"/>
        <w:spacing w:line="264" w:lineRule="auto"/>
        <w:rPr>
          <w:rFonts w:ascii="Avenir Medium" w:hAnsi="Avenir Medium" w:cs="Roboto Slab"/>
          <w:bCs/>
          <w:sz w:val="28"/>
          <w:szCs w:val="28"/>
          <w:lang w:val="pt-BR"/>
        </w:rPr>
      </w:pPr>
      <w:r w:rsidRPr="00483F4F">
        <w:rPr>
          <w:rFonts w:ascii="Avenir Medium" w:hAnsi="Avenir Medium" w:cs="Roboto Slab"/>
          <w:bCs/>
          <w:sz w:val="28"/>
          <w:szCs w:val="28"/>
          <w:lang w:val="pt-BR"/>
        </w:rPr>
        <w:t>Não. Por lei, ninguém pode fazer pesquisa usando você sem lhe dizer o que estão fazendo e sem você assinar um formulário dizendo que concorda em participar da experiência.</w:t>
      </w:r>
    </w:p>
    <w:p w14:paraId="6B2CADAF" w14:textId="77777777" w:rsidR="000821A3" w:rsidRPr="00FF5C1F" w:rsidRDefault="000821A3" w:rsidP="00FC3338">
      <w:pPr>
        <w:pStyle w:val="Answer"/>
        <w:spacing w:line="264" w:lineRule="auto"/>
        <w:rPr>
          <w:rFonts w:ascii="Avenir Medium" w:hAnsi="Avenir Medium" w:cs="Roboto Slab"/>
          <w:bCs/>
          <w:sz w:val="28"/>
          <w:szCs w:val="28"/>
          <w:lang w:val="pt-BR"/>
        </w:rPr>
      </w:pPr>
    </w:p>
    <w:p w14:paraId="2C0FF688" w14:textId="77777777" w:rsidR="000821A3" w:rsidRPr="00FF5C1F" w:rsidRDefault="00A44D9B" w:rsidP="000821A3">
      <w:pPr>
        <w:pStyle w:val="Style1"/>
        <w:rPr>
          <w:lang w:val="pt-BR"/>
        </w:rPr>
      </w:pPr>
      <w:r w:rsidRPr="00483F4F">
        <w:rPr>
          <w:lang w:val="pt-BR"/>
        </w:rPr>
        <w:t xml:space="preserve">A vacina tem alguma coisa que serve para </w:t>
      </w:r>
      <w:r w:rsidRPr="00E80E95">
        <w:rPr>
          <w:highlight w:val="yellow"/>
          <w:lang w:val="pt-BR"/>
        </w:rPr>
        <w:t>rastrear ou controlar as pessoas</w:t>
      </w:r>
      <w:r w:rsidRPr="00483F4F">
        <w:rPr>
          <w:lang w:val="pt-BR"/>
        </w:rPr>
        <w:t>?</w:t>
      </w:r>
    </w:p>
    <w:p w14:paraId="7B717EDE" w14:textId="77777777" w:rsidR="00C606B6" w:rsidRPr="00FF5C1F" w:rsidRDefault="00A44D9B" w:rsidP="00C606B6">
      <w:pPr>
        <w:pStyle w:val="Answer"/>
        <w:spacing w:line="264" w:lineRule="auto"/>
        <w:rPr>
          <w:rFonts w:ascii="Avenir Medium" w:hAnsi="Avenir Medium" w:cs="Roboto Slab"/>
          <w:bCs/>
          <w:sz w:val="28"/>
          <w:szCs w:val="28"/>
          <w:lang w:val="pt-BR"/>
        </w:rPr>
      </w:pPr>
      <w:r w:rsidRPr="00483F4F">
        <w:rPr>
          <w:rFonts w:ascii="Avenir Medium" w:hAnsi="Avenir Medium" w:cs="Roboto Slab"/>
          <w:bCs/>
          <w:sz w:val="28"/>
          <w:szCs w:val="28"/>
          <w:lang w:val="pt-BR"/>
        </w:rPr>
        <w:lastRenderedPageBreak/>
        <w:t xml:space="preserve">A vacina não fica no seu corpo, por isso não tem nada dentro dela que possa rastrear ou controlar você. </w:t>
      </w:r>
      <w:r w:rsidRPr="001F56B2">
        <w:rPr>
          <w:rFonts w:ascii="Avenir Medium" w:hAnsi="Avenir Medium" w:cs="Roboto Slab"/>
          <w:bCs/>
          <w:sz w:val="28"/>
          <w:szCs w:val="28"/>
          <w:lang w:val="pt-BR"/>
        </w:rPr>
        <w:t>Massachusetts guarda um registro de todo mundo que toma a vacina. Por lei, só pessoas que trabalham com saúde e diretores de serviços de saúde podem ver esse registro</w:t>
      </w:r>
      <w:r w:rsidRPr="00483F4F">
        <w:rPr>
          <w:rFonts w:ascii="Avenir Medium" w:hAnsi="Avenir Medium" w:cs="Roboto Slab"/>
          <w:bCs/>
          <w:sz w:val="28"/>
          <w:szCs w:val="28"/>
          <w:lang w:val="pt-BR"/>
        </w:rPr>
        <w:t>.</w:t>
      </w:r>
    </w:p>
    <w:p w14:paraId="4C1D0515" w14:textId="77777777" w:rsidR="00093CC7" w:rsidRPr="00FF5C1F" w:rsidRDefault="00093CC7" w:rsidP="00783BE9">
      <w:pPr>
        <w:pStyle w:val="Questions"/>
        <w:spacing w:line="264" w:lineRule="auto"/>
        <w:rPr>
          <w:rFonts w:ascii="Avenir Medium" w:hAnsi="Avenir Medium"/>
          <w:sz w:val="28"/>
          <w:szCs w:val="28"/>
          <w:lang w:val="pt-BR"/>
        </w:rPr>
      </w:pPr>
    </w:p>
    <w:p w14:paraId="1058C8FA" w14:textId="77777777" w:rsidR="00FC3338" w:rsidRPr="00FF5C1F" w:rsidRDefault="00A44D9B" w:rsidP="00FC3338">
      <w:pPr>
        <w:pStyle w:val="Style1"/>
        <w:rPr>
          <w:lang w:val="pt-BR"/>
        </w:rPr>
      </w:pPr>
      <w:r w:rsidRPr="00483F4F">
        <w:rPr>
          <w:lang w:val="pt-BR"/>
        </w:rPr>
        <w:t>Por quanto tempo vai durar a proteção dada pela vacina?</w:t>
      </w:r>
    </w:p>
    <w:p w14:paraId="3922EA33" w14:textId="77777777" w:rsidR="00FC3338"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Os cientistas ainda não sabem. Pode ser que dure cerca de dois anos. Se for este o caso, pode ser que as pessoas tenham que ser vacinadas todos os anos, como acontece com o vírus da gripe, o flu.</w:t>
      </w:r>
    </w:p>
    <w:p w14:paraId="5E86F586" w14:textId="77777777" w:rsidR="00610582" w:rsidRDefault="00610582" w:rsidP="00FC3338">
      <w:pPr>
        <w:pStyle w:val="Answer"/>
        <w:spacing w:line="264" w:lineRule="auto"/>
        <w:rPr>
          <w:rFonts w:ascii="Avenir Medium" w:hAnsi="Avenir Medium"/>
          <w:sz w:val="28"/>
          <w:szCs w:val="28"/>
          <w:lang w:val="pt-BR"/>
        </w:rPr>
      </w:pPr>
    </w:p>
    <w:p w14:paraId="0378827F" w14:textId="77777777" w:rsidR="00610582" w:rsidRPr="00FF5C1F" w:rsidRDefault="00610582" w:rsidP="00610582">
      <w:pPr>
        <w:pStyle w:val="Style1"/>
        <w:rPr>
          <w:lang w:val="pt-BR"/>
        </w:rPr>
      </w:pPr>
      <w:r w:rsidRPr="00E80E95">
        <w:rPr>
          <w:highlight w:val="yellow"/>
          <w:lang w:val="pt-BR"/>
        </w:rPr>
        <w:t>Alguém já morreu</w:t>
      </w:r>
      <w:r w:rsidRPr="00483F4F">
        <w:rPr>
          <w:lang w:val="pt-BR"/>
        </w:rPr>
        <w:t xml:space="preserve"> por ter tomado a vacina contra a COVID-19?</w:t>
      </w:r>
    </w:p>
    <w:p w14:paraId="4132EA60" w14:textId="77777777" w:rsidR="00610582" w:rsidRPr="00FF5C1F" w:rsidRDefault="00610582" w:rsidP="00610582">
      <w:pPr>
        <w:pStyle w:val="Answer"/>
        <w:spacing w:line="264" w:lineRule="auto"/>
        <w:rPr>
          <w:rFonts w:ascii="Avenir Medium" w:hAnsi="Avenir Medium"/>
          <w:sz w:val="28"/>
          <w:szCs w:val="28"/>
          <w:lang w:val="pt-BR"/>
        </w:rPr>
      </w:pPr>
      <w:r w:rsidRPr="00483F4F">
        <w:rPr>
          <w:rFonts w:ascii="Avenir Medium" w:hAnsi="Avenir Medium"/>
          <w:sz w:val="28"/>
          <w:szCs w:val="28"/>
          <w:lang w:val="pt-BR"/>
        </w:rPr>
        <w:t>Ninguém morreu da vacina contra a COVID-19 nos Estados Unidos. Mas se você tem mais de 80 anos de idade, for considerado de alto risco ou está muito doente, converse com o seu médico sobre o que fazer.</w:t>
      </w:r>
    </w:p>
    <w:p w14:paraId="59562D1B" w14:textId="77777777" w:rsidR="00610582" w:rsidRPr="00FF5C1F" w:rsidRDefault="00610582" w:rsidP="00610582">
      <w:pPr>
        <w:pStyle w:val="Questions"/>
        <w:spacing w:line="264" w:lineRule="auto"/>
        <w:rPr>
          <w:rFonts w:ascii="Avenir Medium" w:hAnsi="Avenir Medium"/>
          <w:sz w:val="28"/>
          <w:szCs w:val="28"/>
          <w:lang w:val="pt-BR"/>
        </w:rPr>
      </w:pPr>
    </w:p>
    <w:p w14:paraId="5A0D428B" w14:textId="77777777" w:rsidR="00610582" w:rsidRPr="00FF5C1F" w:rsidRDefault="00610582" w:rsidP="00610582">
      <w:pPr>
        <w:pStyle w:val="Style1"/>
        <w:rPr>
          <w:lang w:val="pt-BR"/>
        </w:rPr>
      </w:pPr>
      <w:r w:rsidRPr="00483F4F">
        <w:rPr>
          <w:lang w:val="pt-BR"/>
        </w:rPr>
        <w:t xml:space="preserve">Eu </w:t>
      </w:r>
      <w:r w:rsidRPr="00E80E95">
        <w:rPr>
          <w:highlight w:val="yellow"/>
          <w:lang w:val="pt-BR"/>
        </w:rPr>
        <w:t>já peguei a COVID-19</w:t>
      </w:r>
      <w:r w:rsidRPr="00483F4F">
        <w:rPr>
          <w:lang w:val="pt-BR"/>
        </w:rPr>
        <w:t>. Ainda assim preciso tomar a vacina?</w:t>
      </w:r>
    </w:p>
    <w:p w14:paraId="49BEB140" w14:textId="77777777" w:rsidR="00610582" w:rsidRPr="00FF5C1F" w:rsidRDefault="00610582" w:rsidP="00610582">
      <w:pPr>
        <w:pStyle w:val="Answer"/>
        <w:spacing w:line="264" w:lineRule="auto"/>
        <w:rPr>
          <w:rFonts w:ascii="Avenir Medium" w:hAnsi="Avenir Medium"/>
          <w:sz w:val="28"/>
          <w:szCs w:val="28"/>
          <w:lang w:val="pt-BR"/>
        </w:rPr>
      </w:pPr>
      <w:r w:rsidRPr="00483F4F">
        <w:rPr>
          <w:rFonts w:ascii="Avenir Medium" w:hAnsi="Avenir Medium"/>
          <w:sz w:val="28"/>
          <w:szCs w:val="28"/>
          <w:lang w:val="pt-BR"/>
        </w:rPr>
        <w:t>Sim. É possível pegar a COVID-19 uma segunda vez. Atenção: se você foi tratado com anticorpos monoclonais ou plasma convalescente, deve esperar 90 dias antes de tomar a vacina. </w:t>
      </w:r>
    </w:p>
    <w:p w14:paraId="7A860B9D" w14:textId="77777777" w:rsidR="00610582" w:rsidRPr="00FF5C1F" w:rsidRDefault="00610582" w:rsidP="00FC3338">
      <w:pPr>
        <w:pStyle w:val="Answer"/>
        <w:spacing w:line="264" w:lineRule="auto"/>
        <w:rPr>
          <w:rFonts w:ascii="Avenir Medium" w:hAnsi="Avenir Medium"/>
          <w:sz w:val="28"/>
          <w:szCs w:val="28"/>
          <w:lang w:val="pt-BR"/>
        </w:rPr>
      </w:pPr>
    </w:p>
    <w:p w14:paraId="09C4FD6A" w14:textId="77777777" w:rsidR="00610582" w:rsidRPr="00FF5C1F" w:rsidRDefault="00610582" w:rsidP="00610582">
      <w:pPr>
        <w:pStyle w:val="Style1"/>
        <w:rPr>
          <w:lang w:val="pt-BR"/>
        </w:rPr>
      </w:pPr>
      <w:r w:rsidRPr="00483F4F">
        <w:rPr>
          <w:lang w:val="pt-BR"/>
        </w:rPr>
        <w:t xml:space="preserve">Eu não preciso de vacina. A minha imunidade é forte, </w:t>
      </w:r>
      <w:r w:rsidRPr="000C60CC">
        <w:rPr>
          <w:u w:val="single"/>
          <w:lang w:val="pt-BR"/>
        </w:rPr>
        <w:t>eu mantenho a saúde com alimentação e exercício</w:t>
      </w:r>
      <w:r w:rsidRPr="00483F4F">
        <w:rPr>
          <w:lang w:val="pt-BR"/>
        </w:rPr>
        <w:t xml:space="preserve">, ou eu uso </w:t>
      </w:r>
      <w:r w:rsidRPr="00D918CA">
        <w:rPr>
          <w:u w:val="single"/>
          <w:lang w:val="pt-BR"/>
        </w:rPr>
        <w:t>vitaminas e</w:t>
      </w:r>
      <w:r w:rsidRPr="00E80E95">
        <w:rPr>
          <w:highlight w:val="yellow"/>
          <w:lang w:val="pt-BR"/>
        </w:rPr>
        <w:t xml:space="preserve"> remédios naturais</w:t>
      </w:r>
      <w:r w:rsidRPr="00483F4F">
        <w:rPr>
          <w:lang w:val="pt-BR"/>
        </w:rPr>
        <w:t>.</w:t>
      </w:r>
    </w:p>
    <w:p w14:paraId="653A73D1" w14:textId="77777777" w:rsidR="00610582" w:rsidRPr="00FF5C1F" w:rsidRDefault="00610582" w:rsidP="00610582">
      <w:pPr>
        <w:pStyle w:val="Questions"/>
        <w:spacing w:line="264" w:lineRule="auto"/>
        <w:rPr>
          <w:rFonts w:ascii="Avenir Medium" w:hAnsi="Avenir Medium" w:cs="Roboto"/>
          <w:b w:val="0"/>
          <w:sz w:val="28"/>
          <w:szCs w:val="28"/>
          <w:lang w:val="pt-BR"/>
        </w:rPr>
      </w:pPr>
      <w:r w:rsidRPr="00483F4F">
        <w:rPr>
          <w:rFonts w:ascii="Avenir Medium" w:hAnsi="Avenir Medium"/>
          <w:b w:val="0"/>
          <w:sz w:val="28"/>
          <w:szCs w:val="28"/>
          <w:lang w:val="pt-BR"/>
        </w:rPr>
        <w:t>E ótimo que você tenha boa saúde. Mas a COVID-19 é um vírus novo e o seu corpo nunca teve contato com ele antes. Tomar a vacina vai ensinar o seu corpo a reconhecer e matar o vírus.</w:t>
      </w:r>
    </w:p>
    <w:p w14:paraId="0B7F7608" w14:textId="77777777" w:rsidR="00FC3338" w:rsidRPr="00FF5C1F" w:rsidRDefault="00FC3338" w:rsidP="00FC3338">
      <w:pPr>
        <w:pStyle w:val="Answer"/>
        <w:spacing w:line="264" w:lineRule="auto"/>
        <w:rPr>
          <w:rFonts w:ascii="Avenir Medium" w:hAnsi="Avenir Medium"/>
          <w:sz w:val="28"/>
          <w:szCs w:val="28"/>
          <w:lang w:val="pt-BR"/>
        </w:rPr>
      </w:pPr>
    </w:p>
    <w:p w14:paraId="33DFB9AB" w14:textId="77777777" w:rsidR="00DB4DD0" w:rsidRPr="00FF5C1F" w:rsidRDefault="00DB4DD0" w:rsidP="00FC3338">
      <w:pPr>
        <w:pStyle w:val="Answer"/>
        <w:spacing w:line="264" w:lineRule="auto"/>
        <w:rPr>
          <w:rFonts w:ascii="Avenir Medium" w:hAnsi="Avenir Medium"/>
          <w:sz w:val="28"/>
          <w:szCs w:val="28"/>
          <w:lang w:val="pt-BR"/>
        </w:rPr>
      </w:pPr>
    </w:p>
    <w:p w14:paraId="28E2A7C5" w14:textId="77777777" w:rsidR="00DB4DD0" w:rsidRPr="00FF5C1F" w:rsidRDefault="00DB4DD0" w:rsidP="00FC3338">
      <w:pPr>
        <w:pStyle w:val="Answer"/>
        <w:spacing w:line="264" w:lineRule="auto"/>
        <w:rPr>
          <w:rFonts w:ascii="Avenir Medium" w:hAnsi="Avenir Medium"/>
          <w:sz w:val="28"/>
          <w:szCs w:val="28"/>
          <w:lang w:val="pt-BR"/>
        </w:rPr>
      </w:pPr>
    </w:p>
    <w:p w14:paraId="1A4AF175" w14:textId="77777777" w:rsidR="00DB4DD0" w:rsidRDefault="00A44D9B" w:rsidP="00FC3338">
      <w:pPr>
        <w:pStyle w:val="Style1"/>
        <w:rPr>
          <w:highlight w:val="yellow"/>
        </w:rPr>
      </w:pPr>
      <w:r>
        <w:rPr>
          <w:noProof/>
        </w:rPr>
        <w:lastRenderedPageBreak/>
        <w:drawing>
          <wp:inline distT="0" distB="0" distL="0" distR="0" wp14:anchorId="639300E0" wp14:editId="19958C56">
            <wp:extent cx="5943600" cy="17443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30548" name="Immunization-Port-bw.ai"/>
                    <pic:cNvPicPr/>
                  </pic:nvPicPr>
                  <pic:blipFill>
                    <a:blip r:embed="rId9">
                      <a:extLst>
                        <a:ext uri="{28A0092B-C50C-407E-A947-70E740481C1C}">
                          <a14:useLocalDpi xmlns:a14="http://schemas.microsoft.com/office/drawing/2010/main" val="0"/>
                        </a:ext>
                      </a:extLst>
                    </a:blip>
                    <a:stretch>
                      <a:fillRect/>
                    </a:stretch>
                  </pic:blipFill>
                  <pic:spPr>
                    <a:xfrm>
                      <a:off x="0" y="0"/>
                      <a:ext cx="5943600" cy="1744345"/>
                    </a:xfrm>
                    <a:prstGeom prst="rect">
                      <a:avLst/>
                    </a:prstGeom>
                  </pic:spPr>
                </pic:pic>
              </a:graphicData>
            </a:graphic>
          </wp:inline>
        </w:drawing>
      </w:r>
    </w:p>
    <w:p w14:paraId="68408072" w14:textId="77777777" w:rsidR="00C606B6" w:rsidRPr="00FF5C1F" w:rsidRDefault="00C606B6" w:rsidP="00C606B6">
      <w:pPr>
        <w:pStyle w:val="Answer"/>
        <w:spacing w:line="264" w:lineRule="auto"/>
        <w:rPr>
          <w:rFonts w:ascii="Avenir Medium" w:hAnsi="Avenir Medium"/>
          <w:sz w:val="28"/>
          <w:szCs w:val="28"/>
          <w:lang w:val="pt-BR"/>
        </w:rPr>
      </w:pPr>
    </w:p>
    <w:p w14:paraId="0D8C85BC" w14:textId="77777777" w:rsidR="00C606B6" w:rsidRPr="00FF5C1F" w:rsidRDefault="00A44D9B" w:rsidP="00C606B6">
      <w:pPr>
        <w:pStyle w:val="Style1"/>
        <w:rPr>
          <w:lang w:val="pt-BR"/>
        </w:rPr>
      </w:pPr>
      <w:r w:rsidRPr="00483F4F">
        <w:rPr>
          <w:lang w:val="pt-BR"/>
        </w:rPr>
        <w:t xml:space="preserve">Eu sempre tenho </w:t>
      </w:r>
      <w:r w:rsidRPr="00E80E95">
        <w:rPr>
          <w:highlight w:val="yellow"/>
          <w:lang w:val="pt-BR"/>
        </w:rPr>
        <w:t>reação com a vacina contra a gripe (flu)</w:t>
      </w:r>
      <w:r w:rsidRPr="00483F4F">
        <w:rPr>
          <w:lang w:val="pt-BR"/>
        </w:rPr>
        <w:t>, por isso eu não me dou bem com vacinas.</w:t>
      </w:r>
    </w:p>
    <w:p w14:paraId="62F33B7C" w14:textId="77777777" w:rsidR="00C606B6" w:rsidRPr="00FF5C1F" w:rsidRDefault="00A44D9B" w:rsidP="00C606B6">
      <w:pPr>
        <w:pStyle w:val="Answer"/>
        <w:spacing w:line="264" w:lineRule="auto"/>
        <w:rPr>
          <w:rFonts w:ascii="Avenir Medium" w:hAnsi="Avenir Medium"/>
          <w:sz w:val="28"/>
          <w:szCs w:val="28"/>
          <w:lang w:val="pt-BR"/>
        </w:rPr>
      </w:pPr>
      <w:r w:rsidRPr="00483F4F">
        <w:rPr>
          <w:rFonts w:ascii="Avenir Medium" w:hAnsi="Avenir Medium"/>
          <w:sz w:val="28"/>
          <w:szCs w:val="28"/>
          <w:lang w:val="pt-BR"/>
        </w:rPr>
        <w:t>Ter reação com a vacina quer dizer que o seu corpo está ganhando imunidade.</w:t>
      </w:r>
    </w:p>
    <w:p w14:paraId="283DFB1C" w14:textId="77777777" w:rsidR="00C606B6" w:rsidRPr="00FF5C1F" w:rsidRDefault="00C606B6" w:rsidP="00C606B6">
      <w:pPr>
        <w:pStyle w:val="Answer"/>
        <w:spacing w:line="264" w:lineRule="auto"/>
        <w:rPr>
          <w:rFonts w:ascii="Avenir Medium" w:hAnsi="Avenir Medium"/>
          <w:sz w:val="28"/>
          <w:szCs w:val="28"/>
          <w:lang w:val="pt-BR"/>
        </w:rPr>
      </w:pPr>
    </w:p>
    <w:p w14:paraId="6CD72CB2" w14:textId="77777777" w:rsidR="00C606B6" w:rsidRPr="00FF5C1F" w:rsidRDefault="00A44D9B" w:rsidP="00C606B6">
      <w:pPr>
        <w:pStyle w:val="Style1"/>
        <w:rPr>
          <w:lang w:val="pt-BR"/>
        </w:rPr>
      </w:pPr>
      <w:r w:rsidRPr="00483F4F">
        <w:rPr>
          <w:lang w:val="pt-BR"/>
        </w:rPr>
        <w:t>O meu risco ao tomar a vacina é maior do que o risco de pegar a COVID ou de morrer por causa dela.</w:t>
      </w:r>
    </w:p>
    <w:p w14:paraId="15DAAC77" w14:textId="77777777" w:rsidR="00C606B6" w:rsidRPr="00FF5C1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Isso não bate com os fatos. Milhões de pessoas nos Estados Unidos já tomaram a vacina. Um número muito, muito, muito pequeno teve reações alérgicas. Ninguém morreu por causa disso.</w:t>
      </w:r>
    </w:p>
    <w:p w14:paraId="01171831" w14:textId="77777777" w:rsidR="00FC3338" w:rsidRPr="00FF5C1F" w:rsidRDefault="00FC3338" w:rsidP="00FC3338">
      <w:pPr>
        <w:pStyle w:val="Answer"/>
        <w:spacing w:line="264" w:lineRule="auto"/>
        <w:rPr>
          <w:rFonts w:ascii="Avenir Medium" w:hAnsi="Avenir Medium"/>
          <w:sz w:val="28"/>
          <w:szCs w:val="28"/>
          <w:lang w:val="pt-BR"/>
        </w:rPr>
      </w:pPr>
    </w:p>
    <w:p w14:paraId="6E07C3CC" w14:textId="77777777" w:rsidR="00FC3338" w:rsidRPr="00FF5C1F" w:rsidRDefault="00A44D9B" w:rsidP="00FC3338">
      <w:pPr>
        <w:pStyle w:val="Style1"/>
        <w:rPr>
          <w:lang w:val="pt-BR"/>
        </w:rPr>
      </w:pPr>
      <w:r w:rsidRPr="00483F4F">
        <w:rPr>
          <w:lang w:val="pt-BR"/>
        </w:rPr>
        <w:t xml:space="preserve">Eu quero ter </w:t>
      </w:r>
      <w:r w:rsidR="00C606B6">
        <w:rPr>
          <w:highlight w:val="yellow"/>
          <w:lang w:val="pt-BR"/>
        </w:rPr>
        <w:t>filho, ou estou grávida ou amamentando</w:t>
      </w:r>
      <w:r w:rsidRPr="00483F4F">
        <w:rPr>
          <w:lang w:val="pt-BR"/>
        </w:rPr>
        <w:t>. Devo tomar a vacina contra a COVID-19 mesmo assim?</w:t>
      </w:r>
    </w:p>
    <w:p w14:paraId="3AEF6B90" w14:textId="77777777" w:rsidR="00FC3338" w:rsidRPr="00FF5C1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 xml:space="preserve">A vacina não faz com que as mulheres não possam ter filhos. Os cientistas ainda não sabem muito sobre gravidez ou amamentação junto com a vacina. Mas as mulheres grávidas podem ficar muito doentes se pegarem a COVID-19. Se você estiver grávida ou amamentando, converse com o seu médico sobre o que é melhor para você e o seu bebê. </w:t>
      </w:r>
    </w:p>
    <w:p w14:paraId="0DFE3B79" w14:textId="77777777" w:rsidR="00FC3338" w:rsidRDefault="00FC3338" w:rsidP="00FC3338">
      <w:pPr>
        <w:pStyle w:val="Answer"/>
        <w:spacing w:line="264" w:lineRule="auto"/>
        <w:rPr>
          <w:rFonts w:ascii="Avenir Medium" w:hAnsi="Avenir Medium"/>
          <w:sz w:val="28"/>
          <w:szCs w:val="28"/>
          <w:lang w:val="pt-BR"/>
        </w:rPr>
      </w:pPr>
    </w:p>
    <w:p w14:paraId="61013E98" w14:textId="77777777" w:rsidR="00B014F8" w:rsidRDefault="00B014F8" w:rsidP="00FC3338">
      <w:pPr>
        <w:pStyle w:val="Answer"/>
        <w:spacing w:line="264" w:lineRule="auto"/>
        <w:rPr>
          <w:rFonts w:ascii="Avenir Medium" w:hAnsi="Avenir Medium"/>
          <w:sz w:val="28"/>
          <w:szCs w:val="28"/>
          <w:lang w:val="pt-BR"/>
        </w:rPr>
      </w:pPr>
    </w:p>
    <w:p w14:paraId="07CB4A94" w14:textId="77777777" w:rsidR="00B014F8" w:rsidRDefault="00B014F8" w:rsidP="00FC3338">
      <w:pPr>
        <w:pStyle w:val="Answer"/>
        <w:spacing w:line="264" w:lineRule="auto"/>
        <w:rPr>
          <w:rFonts w:ascii="Avenir Medium" w:hAnsi="Avenir Medium"/>
          <w:sz w:val="28"/>
          <w:szCs w:val="28"/>
          <w:lang w:val="pt-BR"/>
        </w:rPr>
      </w:pPr>
    </w:p>
    <w:p w14:paraId="1CF8BED3" w14:textId="77777777" w:rsidR="00B014F8" w:rsidRPr="00FF5C1F" w:rsidRDefault="00B014F8" w:rsidP="00FC3338">
      <w:pPr>
        <w:pStyle w:val="Answer"/>
        <w:spacing w:line="264" w:lineRule="auto"/>
        <w:rPr>
          <w:rFonts w:ascii="Avenir Medium" w:hAnsi="Avenir Medium"/>
          <w:sz w:val="28"/>
          <w:szCs w:val="28"/>
          <w:lang w:val="pt-BR"/>
        </w:rPr>
      </w:pPr>
    </w:p>
    <w:p w14:paraId="6D3C415C" w14:textId="77777777" w:rsidR="00FC3338" w:rsidRPr="00FF5C1F" w:rsidRDefault="00A44D9B" w:rsidP="00FC3338">
      <w:pPr>
        <w:pStyle w:val="Style1"/>
        <w:rPr>
          <w:lang w:val="pt-BR"/>
        </w:rPr>
      </w:pPr>
      <w:r w:rsidRPr="00483F4F">
        <w:rPr>
          <w:lang w:val="pt-BR"/>
        </w:rPr>
        <w:lastRenderedPageBreak/>
        <w:t xml:space="preserve">A vacina foi testada em </w:t>
      </w:r>
      <w:r w:rsidRPr="00E80E95">
        <w:rPr>
          <w:highlight w:val="yellow"/>
          <w:lang w:val="pt-BR"/>
        </w:rPr>
        <w:t>pessoas como eu</w:t>
      </w:r>
      <w:r w:rsidRPr="00483F4F">
        <w:rPr>
          <w:lang w:val="pt-BR"/>
        </w:rPr>
        <w:t>?</w:t>
      </w:r>
    </w:p>
    <w:p w14:paraId="3BA44D4D" w14:textId="77777777" w:rsidR="00FC3338" w:rsidRPr="00FF5C1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 xml:space="preserve">Sim. A vacina da Moderna foi testada em 30.000 pessoas. A vacina da Pfizer foi testada em 37.000. Os estudos foram divididos igualmente entre homens e mulheres. Nos dois estudos, cerca de 6000 pessoas eram negras, 16.000 </w:t>
      </w:r>
      <w:r w:rsidR="00FF5C1F">
        <w:rPr>
          <w:rFonts w:ascii="Avenir Medium" w:hAnsi="Avenir Medium"/>
          <w:sz w:val="28"/>
          <w:szCs w:val="28"/>
          <w:lang w:val="pt-BR"/>
        </w:rPr>
        <w:t>eram latinx e 3000 eram asiática</w:t>
      </w:r>
      <w:r w:rsidRPr="00483F4F">
        <w:rPr>
          <w:rFonts w:ascii="Avenir Medium" w:hAnsi="Avenir Medium"/>
          <w:sz w:val="28"/>
          <w:szCs w:val="28"/>
          <w:lang w:val="pt-BR"/>
        </w:rPr>
        <w:t>s. Quase metade das pessoas no estudo da Pfizer tinham um problema de saúde, como obesidade, diabetes ou doenças do coração.</w:t>
      </w:r>
    </w:p>
    <w:p w14:paraId="29364596" w14:textId="77777777" w:rsidR="00FC3338" w:rsidRPr="00FF5C1F" w:rsidRDefault="00FC3338" w:rsidP="00FC3338">
      <w:pPr>
        <w:pStyle w:val="Answer"/>
        <w:spacing w:line="264" w:lineRule="auto"/>
        <w:rPr>
          <w:rFonts w:ascii="Avenir Medium" w:hAnsi="Avenir Medium"/>
          <w:sz w:val="28"/>
          <w:szCs w:val="28"/>
          <w:lang w:val="pt-BR"/>
        </w:rPr>
      </w:pPr>
    </w:p>
    <w:p w14:paraId="22185154" w14:textId="77777777" w:rsidR="00FC3338" w:rsidRPr="00FF5C1F" w:rsidRDefault="00A44D9B" w:rsidP="00FC3338">
      <w:pPr>
        <w:pStyle w:val="Style1"/>
        <w:rPr>
          <w:lang w:val="pt-BR"/>
        </w:rPr>
      </w:pPr>
      <w:r w:rsidRPr="00483F4F">
        <w:rPr>
          <w:lang w:val="pt-BR"/>
        </w:rPr>
        <w:t xml:space="preserve">A vacina contra a COVID-19 é segura para pessoas que têm </w:t>
      </w:r>
      <w:r w:rsidRPr="00E80E95">
        <w:rPr>
          <w:highlight w:val="yellow"/>
          <w:lang w:val="pt-BR"/>
        </w:rPr>
        <w:t>problemas de saúde</w:t>
      </w:r>
      <w:r w:rsidRPr="00483F4F">
        <w:rPr>
          <w:lang w:val="pt-BR"/>
        </w:rPr>
        <w:t xml:space="preserve"> ou que tomam remédios?</w:t>
      </w:r>
    </w:p>
    <w:p w14:paraId="19F4C215" w14:textId="77777777" w:rsidR="00FC3338" w:rsidRPr="00CF700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 xml:space="preserve">A vacina é segura para as pessoas que têm problemas de saúde ou que tomam remédios. Se a pessoa tiver problemas com o sistema imunológico ou se tiver problemas neurológicos, pode ser que não funcione tão bem. Se a pessoa toma esteroides ou outros remédios para inflamação, pode ser que também não funcione tão bem. </w:t>
      </w:r>
      <w:r w:rsidRPr="00CF700F">
        <w:rPr>
          <w:rFonts w:ascii="Avenir Medium" w:hAnsi="Avenir Medium"/>
          <w:sz w:val="28"/>
          <w:szCs w:val="28"/>
          <w:lang w:val="pt-BR"/>
        </w:rPr>
        <w:t>Converse com o seu médico sobre o que seria o certo a fazer no seu caso.</w:t>
      </w:r>
    </w:p>
    <w:p w14:paraId="5DC66CCE" w14:textId="77777777" w:rsidR="00FC3338" w:rsidRPr="00FF5C1F" w:rsidRDefault="00FC3338" w:rsidP="00FC3338">
      <w:pPr>
        <w:pStyle w:val="Answer"/>
        <w:spacing w:line="264" w:lineRule="auto"/>
        <w:rPr>
          <w:rFonts w:ascii="Avenir Medium" w:hAnsi="Avenir Medium"/>
          <w:b/>
          <w:sz w:val="28"/>
          <w:szCs w:val="28"/>
          <w:lang w:val="pt-BR"/>
        </w:rPr>
      </w:pPr>
    </w:p>
    <w:p w14:paraId="2048F820" w14:textId="77777777" w:rsidR="00FC3338" w:rsidRPr="00FF5C1F" w:rsidRDefault="00A44D9B" w:rsidP="00FC3338">
      <w:pPr>
        <w:pStyle w:val="Style1"/>
        <w:rPr>
          <w:lang w:val="pt-BR"/>
        </w:rPr>
      </w:pPr>
      <w:r w:rsidRPr="00E80E95">
        <w:rPr>
          <w:highlight w:val="yellow"/>
          <w:lang w:val="pt-BR"/>
        </w:rPr>
        <w:t>Quanto tempo leva</w:t>
      </w:r>
      <w:r w:rsidRPr="00483F4F">
        <w:rPr>
          <w:lang w:val="pt-BR"/>
        </w:rPr>
        <w:t xml:space="preserve"> para a vacina de duas doses começar a proteger a pessoa contra a COVID-19? E se eu me sentir mal depois de tomar a primeira dose?</w:t>
      </w:r>
    </w:p>
    <w:p w14:paraId="2A639C92" w14:textId="77777777" w:rsidR="00FC3338" w:rsidRPr="00CF700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 xml:space="preserve">Depois de tomar as duas doses, o corpo da maioria das pessoas consegue matar o vírus da COVID-19. Mas os cientistas não têm certeza se, apesar disso, a pessoa ainda poderia passar o COVID-19 para outros </w:t>
      </w:r>
      <w:r w:rsidR="00FF5C1F">
        <w:rPr>
          <w:rFonts w:ascii="Arial" w:hAnsi="Arial" w:cs="Arial"/>
          <w:sz w:val="28"/>
          <w:szCs w:val="28"/>
          <w:lang w:val="pt-BR"/>
        </w:rPr>
        <w:t>–</w:t>
      </w:r>
      <w:r w:rsidRPr="00483F4F">
        <w:rPr>
          <w:rFonts w:ascii="Avenir Medium" w:hAnsi="Avenir Medium"/>
          <w:sz w:val="28"/>
          <w:szCs w:val="28"/>
          <w:lang w:val="pt-BR"/>
        </w:rPr>
        <w:t xml:space="preserve"> mesmo sem ficar doente. Por isso você deve continuar a obedecer as regras de segurança durante a pandemia. </w:t>
      </w:r>
      <w:r w:rsidRPr="00CF700F">
        <w:rPr>
          <w:rFonts w:ascii="Avenir Medium" w:hAnsi="Avenir Medium"/>
          <w:sz w:val="28"/>
          <w:szCs w:val="28"/>
          <w:lang w:val="pt-BR"/>
        </w:rPr>
        <w:t>Se você se sentir muito mal depois de tomar a primeira ou a segunda dose, isso mostra que a vacina está funcionando e está criando imunidade.</w:t>
      </w:r>
    </w:p>
    <w:p w14:paraId="4A7A68AD" w14:textId="77777777" w:rsidR="00FC3338" w:rsidRPr="00FF5C1F" w:rsidRDefault="00FC3338" w:rsidP="00FC3338">
      <w:pPr>
        <w:pStyle w:val="Answer"/>
        <w:spacing w:line="264" w:lineRule="auto"/>
        <w:rPr>
          <w:rFonts w:ascii="Avenir Medium" w:hAnsi="Avenir Medium"/>
          <w:sz w:val="28"/>
          <w:szCs w:val="28"/>
          <w:lang w:val="pt-BR"/>
        </w:rPr>
      </w:pPr>
    </w:p>
    <w:p w14:paraId="550E944E" w14:textId="77777777" w:rsidR="00FC3338" w:rsidRPr="00FF5C1F" w:rsidRDefault="00A44D9B" w:rsidP="00FC3338">
      <w:pPr>
        <w:pStyle w:val="Style1"/>
        <w:rPr>
          <w:lang w:val="pt-BR"/>
        </w:rPr>
      </w:pPr>
      <w:r w:rsidRPr="00483F4F">
        <w:rPr>
          <w:lang w:val="pt-BR"/>
        </w:rPr>
        <w:t>Posso pegar a COVID-19 mesmo depois de tomar a vacina?</w:t>
      </w:r>
    </w:p>
    <w:p w14:paraId="2B5C5DE9" w14:textId="77777777" w:rsidR="00FC3338" w:rsidRPr="00FF5C1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 xml:space="preserve">Se você for infectado pouco antes de tomar a vacina, você ainda pode pegar a COVID-19 </w:t>
      </w:r>
      <w:r w:rsidR="00FF5C1F">
        <w:rPr>
          <w:rFonts w:ascii="Arial" w:hAnsi="Arial" w:cs="Arial"/>
          <w:sz w:val="28"/>
          <w:szCs w:val="28"/>
          <w:lang w:val="pt-BR"/>
        </w:rPr>
        <w:t>–</w:t>
      </w:r>
      <w:r w:rsidRPr="00483F4F">
        <w:rPr>
          <w:rFonts w:ascii="Avenir Medium" w:hAnsi="Avenir Medium"/>
          <w:sz w:val="28"/>
          <w:szCs w:val="28"/>
          <w:lang w:val="pt-BR"/>
        </w:rPr>
        <w:t xml:space="preserve"> e passar ela para outras pessoas.</w:t>
      </w:r>
    </w:p>
    <w:p w14:paraId="118B8ADD" w14:textId="77777777" w:rsidR="00FC3338" w:rsidRPr="00FF5C1F" w:rsidRDefault="00FC3338" w:rsidP="00FC3338">
      <w:pPr>
        <w:pStyle w:val="Answer"/>
        <w:spacing w:line="264" w:lineRule="auto"/>
        <w:rPr>
          <w:rFonts w:ascii="Avenir Medium" w:hAnsi="Avenir Medium"/>
          <w:sz w:val="28"/>
          <w:szCs w:val="28"/>
          <w:lang w:val="pt-BR"/>
        </w:rPr>
      </w:pPr>
    </w:p>
    <w:p w14:paraId="315B043F" w14:textId="77777777" w:rsidR="00FC3338" w:rsidRPr="00FF5C1F" w:rsidRDefault="00A44D9B" w:rsidP="00FC3338">
      <w:pPr>
        <w:pStyle w:val="Style1"/>
        <w:rPr>
          <w:lang w:val="pt-BR"/>
        </w:rPr>
      </w:pPr>
      <w:r w:rsidRPr="00483F4F">
        <w:rPr>
          <w:lang w:val="pt-BR"/>
        </w:rPr>
        <w:t xml:space="preserve">Posso tomar a vacina contra a COVID-19 se eu tiver </w:t>
      </w:r>
      <w:r w:rsidRPr="00E80E95">
        <w:rPr>
          <w:highlight w:val="yellow"/>
          <w:lang w:val="pt-BR"/>
        </w:rPr>
        <w:t>alergias</w:t>
      </w:r>
      <w:r w:rsidRPr="00483F4F">
        <w:rPr>
          <w:lang w:val="pt-BR"/>
        </w:rPr>
        <w:t xml:space="preserve"> a comidas ou remédios?</w:t>
      </w:r>
    </w:p>
    <w:p w14:paraId="0BBEB510" w14:textId="77777777" w:rsidR="00FC3338" w:rsidRPr="00FF5C1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Sim. Mas você tem que informar os enfermeiros e outros funcionários médicos do lugar onde aplicam as vacinas. Eles vão observar você por 30 minutos para ter certeza que não vai ter uma reação alérgica por causa da vacina.</w:t>
      </w:r>
    </w:p>
    <w:p w14:paraId="2E34E7ED" w14:textId="77777777" w:rsidR="00FC3338" w:rsidRPr="00FF5C1F" w:rsidRDefault="00FC3338" w:rsidP="00FC3338">
      <w:pPr>
        <w:pStyle w:val="Answer"/>
        <w:spacing w:line="264" w:lineRule="auto"/>
        <w:rPr>
          <w:rFonts w:ascii="Avenir Medium" w:hAnsi="Avenir Medium"/>
          <w:sz w:val="28"/>
          <w:szCs w:val="28"/>
          <w:lang w:val="pt-BR"/>
        </w:rPr>
      </w:pPr>
    </w:p>
    <w:p w14:paraId="3EB24305" w14:textId="77777777" w:rsidR="00FC3338" w:rsidRPr="00FF5C1F" w:rsidRDefault="00A44D9B" w:rsidP="00FC3338">
      <w:pPr>
        <w:pStyle w:val="Style1"/>
        <w:rPr>
          <w:lang w:val="pt-BR"/>
        </w:rPr>
      </w:pPr>
      <w:r w:rsidRPr="00483F4F">
        <w:rPr>
          <w:lang w:val="pt-BR"/>
        </w:rPr>
        <w:t>Quando eu posso tomar a vacina?</w:t>
      </w:r>
    </w:p>
    <w:p w14:paraId="57C1DB13" w14:textId="77777777" w:rsidR="00FC3338" w:rsidRPr="00FF5C1F" w:rsidRDefault="00A44D9B" w:rsidP="00FC3338">
      <w:pPr>
        <w:pStyle w:val="Answer"/>
        <w:spacing w:line="264" w:lineRule="auto"/>
        <w:rPr>
          <w:rFonts w:ascii="Avenir Medium" w:hAnsi="Avenir Medium"/>
          <w:sz w:val="28"/>
          <w:szCs w:val="28"/>
          <w:lang w:val="pt-BR"/>
        </w:rPr>
      </w:pPr>
      <w:r w:rsidRPr="00483F4F">
        <w:rPr>
          <w:rFonts w:ascii="Avenir Medium" w:hAnsi="Avenir Medium"/>
          <w:sz w:val="28"/>
          <w:szCs w:val="28"/>
          <w:lang w:val="pt-BR"/>
        </w:rPr>
        <w:t>O estado de Massachusetts tem uma programação para todos poderem tomar a vacina. Visite este site para ver: https://bit.ly/2MBqREW. Se você estiver numa categoria de risco, o seu centro de saúde vai lhe telefonar para marcar um horário.</w:t>
      </w:r>
    </w:p>
    <w:p w14:paraId="42FE53F3" w14:textId="77777777" w:rsidR="00FC3338" w:rsidRPr="00FF5C1F" w:rsidRDefault="00FC3338" w:rsidP="00FC3338">
      <w:pPr>
        <w:pStyle w:val="Answer"/>
        <w:spacing w:line="264" w:lineRule="auto"/>
        <w:rPr>
          <w:rFonts w:ascii="Avenir Medium" w:hAnsi="Avenir Medium"/>
          <w:sz w:val="28"/>
          <w:szCs w:val="28"/>
          <w:lang w:val="pt-BR"/>
        </w:rPr>
      </w:pPr>
    </w:p>
    <w:p w14:paraId="31E76845" w14:textId="77777777" w:rsidR="00FC3338" w:rsidRPr="00FF5C1F" w:rsidRDefault="00A44D9B" w:rsidP="00FC3338">
      <w:pPr>
        <w:pStyle w:val="Style1"/>
        <w:rPr>
          <w:lang w:val="pt-BR"/>
        </w:rPr>
      </w:pPr>
      <w:r w:rsidRPr="00483F4F">
        <w:rPr>
          <w:lang w:val="pt-BR"/>
        </w:rPr>
        <w:t xml:space="preserve">A vacina protege contra as </w:t>
      </w:r>
      <w:r w:rsidRPr="00E80E95">
        <w:rPr>
          <w:highlight w:val="yellow"/>
          <w:lang w:val="pt-BR"/>
        </w:rPr>
        <w:t>novas variantes da COVID-19</w:t>
      </w:r>
      <w:r w:rsidRPr="00483F4F">
        <w:rPr>
          <w:lang w:val="pt-BR"/>
        </w:rPr>
        <w:t>?</w:t>
      </w:r>
    </w:p>
    <w:p w14:paraId="1597F47D" w14:textId="77777777" w:rsidR="00FC3338" w:rsidRPr="00CF700F" w:rsidRDefault="00A44D9B" w:rsidP="00FC3338">
      <w:pPr>
        <w:pStyle w:val="Answer"/>
        <w:spacing w:line="264" w:lineRule="auto"/>
        <w:rPr>
          <w:rFonts w:ascii="Avenir Medium" w:hAnsi="Avenir Medium"/>
          <w:sz w:val="28"/>
          <w:szCs w:val="28"/>
          <w:lang w:val="pt-BR"/>
        </w:rPr>
      </w:pPr>
      <w:r w:rsidRPr="00CF700F">
        <w:rPr>
          <w:rFonts w:ascii="Avenir Medium" w:hAnsi="Avenir Medium"/>
          <w:sz w:val="28"/>
          <w:szCs w:val="28"/>
          <w:lang w:val="pt-BR"/>
        </w:rPr>
        <w:t>Ainda é muito cedo para saber. Mas, em todo caso, os laboratórios farmacêuticos estão se preparando para criar vacinas de reforço para as pessoas que já tomaram a vacina e para fazer mudanças na vacina para que ela mate as novas variantes também.</w:t>
      </w:r>
    </w:p>
    <w:p w14:paraId="018B1596" w14:textId="77777777" w:rsidR="00FC3338" w:rsidRPr="00FF5C1F" w:rsidRDefault="00FC3338" w:rsidP="00FC3338">
      <w:pPr>
        <w:pStyle w:val="Answer"/>
        <w:spacing w:line="264" w:lineRule="auto"/>
        <w:rPr>
          <w:rFonts w:ascii="Avenir Medium" w:hAnsi="Avenir Medium"/>
          <w:b/>
          <w:sz w:val="28"/>
          <w:szCs w:val="28"/>
          <w:lang w:val="pt-BR"/>
        </w:rPr>
      </w:pPr>
    </w:p>
    <w:p w14:paraId="4FC7DB7B" w14:textId="77777777" w:rsidR="00FC3338" w:rsidRPr="00FF5C1F" w:rsidRDefault="00A44D9B" w:rsidP="00FC3338">
      <w:pPr>
        <w:pStyle w:val="Style1"/>
        <w:rPr>
          <w:lang w:val="pt-BR"/>
        </w:rPr>
      </w:pPr>
      <w:r w:rsidRPr="00483F4F">
        <w:rPr>
          <w:lang w:val="pt-BR"/>
        </w:rPr>
        <w:t xml:space="preserve">O que acontece se eu </w:t>
      </w:r>
      <w:r w:rsidRPr="00E80E95">
        <w:rPr>
          <w:highlight w:val="yellow"/>
          <w:lang w:val="pt-BR"/>
        </w:rPr>
        <w:t>perder a consulta</w:t>
      </w:r>
      <w:r w:rsidRPr="00483F4F">
        <w:rPr>
          <w:lang w:val="pt-BR"/>
        </w:rPr>
        <w:t xml:space="preserve"> para tomar a segunda dose da vacina?</w:t>
      </w:r>
    </w:p>
    <w:p w14:paraId="4D3644FF" w14:textId="0DBD5AD4" w:rsidR="00093CC7" w:rsidRPr="00FF5C1F" w:rsidRDefault="00A44D9B" w:rsidP="00783BE9">
      <w:pPr>
        <w:pStyle w:val="Answer"/>
        <w:spacing w:line="264" w:lineRule="auto"/>
        <w:rPr>
          <w:rFonts w:ascii="Avenir Medium" w:hAnsi="Avenir Medium"/>
          <w:sz w:val="28"/>
          <w:szCs w:val="28"/>
          <w:lang w:val="pt-BR"/>
        </w:rPr>
      </w:pPr>
      <w:r w:rsidRPr="00CF700F">
        <w:rPr>
          <w:rFonts w:ascii="Avenir Medium" w:hAnsi="Avenir Medium"/>
          <w:sz w:val="28"/>
          <w:szCs w:val="28"/>
          <w:lang w:val="pt-BR"/>
        </w:rPr>
        <w:t>Não tem problema. Marque outra hora o mais rápido possível, de preferência dentro de 6 semanas depois de tomar a primeira dose. Mas mesmo se isso não for possível, você ainda assim deve tomar a segunda dose.</w:t>
      </w:r>
      <w:bookmarkStart w:id="0" w:name="_GoBack"/>
      <w:bookmarkEnd w:id="0"/>
    </w:p>
    <w:p w14:paraId="3601CFDE" w14:textId="77777777" w:rsidR="00093CC7" w:rsidRPr="00FF5C1F" w:rsidRDefault="00093CC7" w:rsidP="00783BE9">
      <w:pPr>
        <w:pStyle w:val="Answer"/>
        <w:spacing w:line="264" w:lineRule="auto"/>
        <w:rPr>
          <w:rFonts w:ascii="Avenir Medium" w:hAnsi="Avenir Medium"/>
          <w:sz w:val="28"/>
          <w:szCs w:val="28"/>
          <w:lang w:val="pt-BR"/>
        </w:rPr>
      </w:pPr>
    </w:p>
    <w:p w14:paraId="7E903A55" w14:textId="77777777" w:rsidR="00093CC7" w:rsidRPr="00FF5C1F" w:rsidRDefault="00093CC7" w:rsidP="00783BE9">
      <w:pPr>
        <w:pStyle w:val="Answer"/>
        <w:spacing w:line="264" w:lineRule="auto"/>
        <w:rPr>
          <w:rFonts w:ascii="Avenir Medium" w:hAnsi="Avenir Medium"/>
          <w:sz w:val="28"/>
          <w:szCs w:val="28"/>
          <w:lang w:val="pt-BR"/>
        </w:rPr>
      </w:pPr>
    </w:p>
    <w:p w14:paraId="7E1AC20A" w14:textId="77777777" w:rsidR="00093CC7" w:rsidRPr="00FF5C1F" w:rsidRDefault="00093CC7" w:rsidP="00783BE9">
      <w:pPr>
        <w:pStyle w:val="Answer"/>
        <w:spacing w:line="264" w:lineRule="auto"/>
        <w:rPr>
          <w:rFonts w:ascii="Avenir Medium" w:hAnsi="Avenir Medium"/>
          <w:sz w:val="28"/>
          <w:szCs w:val="28"/>
          <w:lang w:val="pt-BR"/>
        </w:rPr>
      </w:pPr>
    </w:p>
    <w:sectPr w:rsidR="00093CC7" w:rsidRPr="00FF5C1F" w:rsidSect="00036AC3">
      <w:headerReference w:type="default" r:id="rId10"/>
      <w:headerReference w:type="first" r:id="rId11"/>
      <w:pgSz w:w="12240" w:h="15840"/>
      <w:pgMar w:top="1800" w:right="1440" w:bottom="720" w:left="1440" w:header="720" w:footer="720" w:gutter="0"/>
      <w:cols w:space="720"/>
      <w:noEndnote/>
      <w:titlePg/>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5E1F92" w14:textId="77777777" w:rsidR="001F56B2" w:rsidRDefault="001F56B2">
      <w:pPr>
        <w:spacing w:after="0"/>
      </w:pPr>
      <w:r>
        <w:separator/>
      </w:r>
    </w:p>
  </w:endnote>
  <w:endnote w:type="continuationSeparator" w:id="0">
    <w:p w14:paraId="12D881EF" w14:textId="77777777" w:rsidR="001F56B2" w:rsidRDefault="001F56B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auto"/>
    <w:pitch w:val="variable"/>
    <w:sig w:usb0="00000287" w:usb1="00000000" w:usb2="00000000" w:usb3="00000000" w:csb0="0000009F" w:csb1="00000000"/>
  </w:font>
  <w:font w:name="ＭＳ Ｐゴシック">
    <w:charset w:val="4E"/>
    <w:family w:val="auto"/>
    <w:pitch w:val="variable"/>
    <w:sig w:usb0="E00002FF" w:usb1="6AC7FDFB" w:usb2="00000012" w:usb3="00000000" w:csb0="0002009F" w:csb1="00000000"/>
  </w:font>
  <w:font w:name="Avenir Medium">
    <w:panose1 w:val="02000603020000020003"/>
    <w:charset w:val="00"/>
    <w:family w:val="auto"/>
    <w:pitch w:val="variable"/>
    <w:sig w:usb0="800000AF" w:usb1="5000204A" w:usb2="00000000" w:usb3="00000000" w:csb0="0000009B" w:csb1="00000000"/>
  </w:font>
  <w:font w:name="Roboto Slab">
    <w:altName w:val="Cambria"/>
    <w:panose1 w:val="00000000000000000000"/>
    <w:charset w:val="00"/>
    <w:family w:val="roman"/>
    <w:notTrueType/>
    <w:pitch w:val="default"/>
    <w:sig w:usb0="00000003" w:usb1="00000000" w:usb2="00000000" w:usb3="00000000" w:csb0="00000001" w:csb1="00000000"/>
  </w:font>
  <w:font w:name="Roboto">
    <w:altName w:val="Times New Roman"/>
    <w:charset w:val="00"/>
    <w:family w:val="auto"/>
    <w:pitch w:val="variable"/>
    <w:sig w:usb0="E0000AFF" w:usb1="5000217F" w:usb2="00000021" w:usb3="00000000" w:csb0="000001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35757E" w14:textId="77777777" w:rsidR="001F56B2" w:rsidRDefault="001F56B2">
      <w:pPr>
        <w:spacing w:after="0"/>
      </w:pPr>
      <w:r>
        <w:separator/>
      </w:r>
    </w:p>
  </w:footnote>
  <w:footnote w:type="continuationSeparator" w:id="0">
    <w:p w14:paraId="35F2C54C" w14:textId="77777777" w:rsidR="001F56B2" w:rsidRDefault="001F56B2">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D860AA" w14:textId="77777777" w:rsidR="001F56B2" w:rsidRDefault="001F56B2">
    <w:pPr>
      <w:pStyle w:val="Header"/>
    </w:pPr>
  </w:p>
  <w:p w14:paraId="5801261C" w14:textId="77777777" w:rsidR="001F56B2" w:rsidRDefault="001F56B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8290AF" w14:textId="77777777" w:rsidR="001F56B2" w:rsidRDefault="001F56B2">
    <w:pPr>
      <w:pStyle w:val="Header"/>
    </w:pPr>
    <w:r>
      <w:rPr>
        <w:noProof/>
      </w:rPr>
      <w:drawing>
        <wp:inline distT="0" distB="0" distL="0" distR="0" wp14:anchorId="3B740A7E" wp14:editId="6DC34662">
          <wp:extent cx="1515533" cy="491145"/>
          <wp:effectExtent l="0" t="0" r="0" b="444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59845" cy="505505"/>
                  </a:xfrm>
                  <a:prstGeom prst="rect">
                    <a:avLst/>
                  </a:prstGeom>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115C69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B42"/>
    <w:rsid w:val="00000D93"/>
    <w:rsid w:val="00036AC3"/>
    <w:rsid w:val="000821A3"/>
    <w:rsid w:val="00093CC7"/>
    <w:rsid w:val="000C60CC"/>
    <w:rsid w:val="000D5248"/>
    <w:rsid w:val="000D55EF"/>
    <w:rsid w:val="000F0B60"/>
    <w:rsid w:val="00107423"/>
    <w:rsid w:val="001F1F26"/>
    <w:rsid w:val="001F56B2"/>
    <w:rsid w:val="00205240"/>
    <w:rsid w:val="0026096E"/>
    <w:rsid w:val="00262608"/>
    <w:rsid w:val="00286CD3"/>
    <w:rsid w:val="002D1257"/>
    <w:rsid w:val="002D1FEB"/>
    <w:rsid w:val="003A2F96"/>
    <w:rsid w:val="003B57CE"/>
    <w:rsid w:val="00427811"/>
    <w:rsid w:val="00483F4F"/>
    <w:rsid w:val="00494932"/>
    <w:rsid w:val="005860F4"/>
    <w:rsid w:val="005B4034"/>
    <w:rsid w:val="005E5B73"/>
    <w:rsid w:val="00610582"/>
    <w:rsid w:val="00664921"/>
    <w:rsid w:val="00692A11"/>
    <w:rsid w:val="006E3F94"/>
    <w:rsid w:val="006F7741"/>
    <w:rsid w:val="00783BE9"/>
    <w:rsid w:val="007C33FE"/>
    <w:rsid w:val="007C7626"/>
    <w:rsid w:val="007F02E7"/>
    <w:rsid w:val="00804B42"/>
    <w:rsid w:val="00891458"/>
    <w:rsid w:val="008F6B7A"/>
    <w:rsid w:val="00907A99"/>
    <w:rsid w:val="00944D74"/>
    <w:rsid w:val="00976C03"/>
    <w:rsid w:val="009B36C7"/>
    <w:rsid w:val="009B780C"/>
    <w:rsid w:val="009F257A"/>
    <w:rsid w:val="00A44D9B"/>
    <w:rsid w:val="00AF0D87"/>
    <w:rsid w:val="00AF6BD2"/>
    <w:rsid w:val="00AF7A65"/>
    <w:rsid w:val="00B0094A"/>
    <w:rsid w:val="00B014F8"/>
    <w:rsid w:val="00B528AE"/>
    <w:rsid w:val="00B9621E"/>
    <w:rsid w:val="00BE17D9"/>
    <w:rsid w:val="00C34153"/>
    <w:rsid w:val="00C34DEB"/>
    <w:rsid w:val="00C606B6"/>
    <w:rsid w:val="00C75E58"/>
    <w:rsid w:val="00C9305A"/>
    <w:rsid w:val="00CC57B5"/>
    <w:rsid w:val="00CD20DD"/>
    <w:rsid w:val="00CF700F"/>
    <w:rsid w:val="00D345EE"/>
    <w:rsid w:val="00D81F1F"/>
    <w:rsid w:val="00D918CA"/>
    <w:rsid w:val="00D93539"/>
    <w:rsid w:val="00DB4DD0"/>
    <w:rsid w:val="00E6215C"/>
    <w:rsid w:val="00E80E95"/>
    <w:rsid w:val="00EA6D9E"/>
    <w:rsid w:val="00EE6BE5"/>
    <w:rsid w:val="00F06EED"/>
    <w:rsid w:val="00F60DD4"/>
    <w:rsid w:val="00F6216E"/>
    <w:rsid w:val="00F81549"/>
    <w:rsid w:val="00FC3338"/>
    <w:rsid w:val="00FF5C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034B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pPr>
        <w:spacing w:after="80"/>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4034"/>
  </w:style>
  <w:style w:type="paragraph" w:styleId="Heading1">
    <w:name w:val="heading 1"/>
    <w:basedOn w:val="Normal"/>
    <w:next w:val="Normal"/>
    <w:link w:val="Heading1Char"/>
    <w:uiPriority w:val="9"/>
    <w:qFormat/>
    <w:rsid w:val="00891458"/>
    <w:pPr>
      <w:spacing w:before="300" w:after="40"/>
      <w:jc w:val="left"/>
      <w:outlineLvl w:val="0"/>
    </w:pPr>
    <w:rPr>
      <w:rFonts w:ascii="Avenir Medium" w:hAnsi="Avenir Medium"/>
      <w:b/>
      <w:smallCaps/>
      <w:color w:val="000000"/>
      <w:spacing w:val="5"/>
      <w:sz w:val="28"/>
      <w:szCs w:val="32"/>
    </w:rPr>
  </w:style>
  <w:style w:type="paragraph" w:styleId="Heading2">
    <w:name w:val="heading 2"/>
    <w:basedOn w:val="Normal"/>
    <w:next w:val="Normal"/>
    <w:link w:val="Heading2Char"/>
    <w:uiPriority w:val="9"/>
    <w:semiHidden/>
    <w:unhideWhenUsed/>
    <w:qFormat/>
    <w:rsid w:val="005B4034"/>
    <w:pPr>
      <w:spacing w:before="24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5B4034"/>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5B4034"/>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5B4034"/>
    <w:pPr>
      <w:spacing w:before="200" w:after="0"/>
      <w:jc w:val="left"/>
      <w:outlineLvl w:val="4"/>
    </w:pPr>
    <w:rPr>
      <w:smallCaps/>
      <w:color w:val="9E9142" w:themeColor="accent2" w:themeShade="BF"/>
      <w:spacing w:val="10"/>
      <w:sz w:val="22"/>
      <w:szCs w:val="26"/>
    </w:rPr>
  </w:style>
  <w:style w:type="paragraph" w:styleId="Heading6">
    <w:name w:val="heading 6"/>
    <w:basedOn w:val="Normal"/>
    <w:next w:val="Normal"/>
    <w:link w:val="Heading6Char"/>
    <w:uiPriority w:val="9"/>
    <w:semiHidden/>
    <w:unhideWhenUsed/>
    <w:qFormat/>
    <w:rsid w:val="005B4034"/>
    <w:pPr>
      <w:spacing w:after="0"/>
      <w:jc w:val="left"/>
      <w:outlineLvl w:val="5"/>
    </w:pPr>
    <w:rPr>
      <w:smallCaps/>
      <w:color w:val="C1B56B" w:themeColor="accent2"/>
      <w:spacing w:val="5"/>
      <w:sz w:val="22"/>
    </w:rPr>
  </w:style>
  <w:style w:type="paragraph" w:styleId="Heading7">
    <w:name w:val="heading 7"/>
    <w:basedOn w:val="Normal"/>
    <w:next w:val="Normal"/>
    <w:link w:val="Heading7Char"/>
    <w:uiPriority w:val="9"/>
    <w:semiHidden/>
    <w:unhideWhenUsed/>
    <w:qFormat/>
    <w:rsid w:val="005B4034"/>
    <w:pPr>
      <w:spacing w:after="0"/>
      <w:jc w:val="left"/>
      <w:outlineLvl w:val="6"/>
    </w:pPr>
    <w:rPr>
      <w:b/>
      <w:smallCaps/>
      <w:color w:val="C1B56B" w:themeColor="accent2"/>
      <w:spacing w:val="10"/>
    </w:rPr>
  </w:style>
  <w:style w:type="paragraph" w:styleId="Heading8">
    <w:name w:val="heading 8"/>
    <w:basedOn w:val="Normal"/>
    <w:next w:val="Normal"/>
    <w:link w:val="Heading8Char"/>
    <w:uiPriority w:val="9"/>
    <w:semiHidden/>
    <w:unhideWhenUsed/>
    <w:qFormat/>
    <w:rsid w:val="005B4034"/>
    <w:pPr>
      <w:spacing w:after="0"/>
      <w:jc w:val="left"/>
      <w:outlineLvl w:val="7"/>
    </w:pPr>
    <w:rPr>
      <w:b/>
      <w:i/>
      <w:smallCaps/>
      <w:color w:val="9E9142" w:themeColor="accent2" w:themeShade="BF"/>
    </w:rPr>
  </w:style>
  <w:style w:type="paragraph" w:styleId="Heading9">
    <w:name w:val="heading 9"/>
    <w:basedOn w:val="Normal"/>
    <w:next w:val="Normal"/>
    <w:link w:val="Heading9Char"/>
    <w:uiPriority w:val="9"/>
    <w:semiHidden/>
    <w:unhideWhenUsed/>
    <w:qFormat/>
    <w:rsid w:val="005B4034"/>
    <w:pPr>
      <w:spacing w:after="0"/>
      <w:jc w:val="left"/>
      <w:outlineLvl w:val="8"/>
    </w:pPr>
    <w:rPr>
      <w:b/>
      <w:i/>
      <w:smallCaps/>
      <w:color w:val="69602C" w:themeColor="accent2"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1458"/>
    <w:rPr>
      <w:rFonts w:ascii="Avenir Medium" w:hAnsi="Avenir Medium"/>
      <w:b/>
      <w:smallCaps/>
      <w:color w:val="000000"/>
      <w:spacing w:val="5"/>
      <w:sz w:val="28"/>
      <w:szCs w:val="32"/>
    </w:rPr>
  </w:style>
  <w:style w:type="character" w:customStyle="1" w:styleId="Heading2Char">
    <w:name w:val="Heading 2 Char"/>
    <w:basedOn w:val="DefaultParagraphFont"/>
    <w:link w:val="Heading2"/>
    <w:uiPriority w:val="9"/>
    <w:semiHidden/>
    <w:rsid w:val="005B4034"/>
    <w:rPr>
      <w:smallCaps/>
      <w:spacing w:val="5"/>
      <w:sz w:val="28"/>
      <w:szCs w:val="28"/>
    </w:rPr>
  </w:style>
  <w:style w:type="character" w:customStyle="1" w:styleId="Heading3Char">
    <w:name w:val="Heading 3 Char"/>
    <w:basedOn w:val="DefaultParagraphFont"/>
    <w:link w:val="Heading3"/>
    <w:uiPriority w:val="9"/>
    <w:semiHidden/>
    <w:rsid w:val="005B4034"/>
    <w:rPr>
      <w:smallCaps/>
      <w:spacing w:val="5"/>
      <w:sz w:val="24"/>
      <w:szCs w:val="24"/>
    </w:rPr>
  </w:style>
  <w:style w:type="character" w:customStyle="1" w:styleId="Heading4Char">
    <w:name w:val="Heading 4 Char"/>
    <w:basedOn w:val="DefaultParagraphFont"/>
    <w:link w:val="Heading4"/>
    <w:uiPriority w:val="9"/>
    <w:semiHidden/>
    <w:rsid w:val="005B4034"/>
    <w:rPr>
      <w:smallCaps/>
      <w:spacing w:val="10"/>
      <w:sz w:val="22"/>
      <w:szCs w:val="22"/>
    </w:rPr>
  </w:style>
  <w:style w:type="character" w:customStyle="1" w:styleId="Heading5Char">
    <w:name w:val="Heading 5 Char"/>
    <w:basedOn w:val="DefaultParagraphFont"/>
    <w:link w:val="Heading5"/>
    <w:uiPriority w:val="9"/>
    <w:semiHidden/>
    <w:rsid w:val="005B4034"/>
    <w:rPr>
      <w:smallCaps/>
      <w:color w:val="9E9142" w:themeColor="accent2" w:themeShade="BF"/>
      <w:spacing w:val="10"/>
      <w:sz w:val="22"/>
      <w:szCs w:val="26"/>
    </w:rPr>
  </w:style>
  <w:style w:type="character" w:customStyle="1" w:styleId="Heading6Char">
    <w:name w:val="Heading 6 Char"/>
    <w:basedOn w:val="DefaultParagraphFont"/>
    <w:link w:val="Heading6"/>
    <w:uiPriority w:val="9"/>
    <w:semiHidden/>
    <w:rsid w:val="005B4034"/>
    <w:rPr>
      <w:smallCaps/>
      <w:color w:val="C1B56B" w:themeColor="accent2"/>
      <w:spacing w:val="5"/>
      <w:sz w:val="22"/>
    </w:rPr>
  </w:style>
  <w:style w:type="character" w:customStyle="1" w:styleId="Heading7Char">
    <w:name w:val="Heading 7 Char"/>
    <w:basedOn w:val="DefaultParagraphFont"/>
    <w:link w:val="Heading7"/>
    <w:uiPriority w:val="9"/>
    <w:semiHidden/>
    <w:rsid w:val="005B4034"/>
    <w:rPr>
      <w:b/>
      <w:smallCaps/>
      <w:color w:val="C1B56B" w:themeColor="accent2"/>
      <w:spacing w:val="10"/>
    </w:rPr>
  </w:style>
  <w:style w:type="character" w:customStyle="1" w:styleId="Heading8Char">
    <w:name w:val="Heading 8 Char"/>
    <w:basedOn w:val="DefaultParagraphFont"/>
    <w:link w:val="Heading8"/>
    <w:uiPriority w:val="9"/>
    <w:semiHidden/>
    <w:rsid w:val="005B4034"/>
    <w:rPr>
      <w:b/>
      <w:i/>
      <w:smallCaps/>
      <w:color w:val="9E9142" w:themeColor="accent2" w:themeShade="BF"/>
    </w:rPr>
  </w:style>
  <w:style w:type="character" w:customStyle="1" w:styleId="Heading9Char">
    <w:name w:val="Heading 9 Char"/>
    <w:basedOn w:val="DefaultParagraphFont"/>
    <w:link w:val="Heading9"/>
    <w:uiPriority w:val="9"/>
    <w:semiHidden/>
    <w:rsid w:val="005B4034"/>
    <w:rPr>
      <w:b/>
      <w:i/>
      <w:smallCaps/>
      <w:color w:val="69602C" w:themeColor="accent2" w:themeShade="7F"/>
    </w:rPr>
  </w:style>
  <w:style w:type="paragraph" w:styleId="Caption">
    <w:name w:val="caption"/>
    <w:basedOn w:val="Normal"/>
    <w:next w:val="Normal"/>
    <w:uiPriority w:val="35"/>
    <w:semiHidden/>
    <w:unhideWhenUsed/>
    <w:qFormat/>
    <w:rsid w:val="005B4034"/>
    <w:rPr>
      <w:b/>
      <w:bCs/>
      <w:caps/>
      <w:sz w:val="16"/>
      <w:szCs w:val="18"/>
    </w:rPr>
  </w:style>
  <w:style w:type="paragraph" w:styleId="Title">
    <w:name w:val="Title"/>
    <w:basedOn w:val="Normal"/>
    <w:next w:val="Normal"/>
    <w:link w:val="TitleChar"/>
    <w:uiPriority w:val="10"/>
    <w:qFormat/>
    <w:rsid w:val="005B4034"/>
    <w:pPr>
      <w:pBdr>
        <w:top w:val="single" w:sz="12" w:space="1" w:color="C1B56B" w:themeColor="accent2"/>
      </w:pBdr>
      <w:jc w:val="right"/>
    </w:pPr>
    <w:rPr>
      <w:smallCaps/>
      <w:sz w:val="48"/>
      <w:szCs w:val="48"/>
    </w:rPr>
  </w:style>
  <w:style w:type="character" w:customStyle="1" w:styleId="TitleChar">
    <w:name w:val="Title Char"/>
    <w:basedOn w:val="DefaultParagraphFont"/>
    <w:link w:val="Title"/>
    <w:uiPriority w:val="10"/>
    <w:rsid w:val="005B4034"/>
    <w:rPr>
      <w:smallCaps/>
      <w:sz w:val="48"/>
      <w:szCs w:val="48"/>
    </w:rPr>
  </w:style>
  <w:style w:type="paragraph" w:styleId="Subtitle">
    <w:name w:val="Subtitle"/>
    <w:basedOn w:val="Normal"/>
    <w:next w:val="Normal"/>
    <w:link w:val="SubtitleChar"/>
    <w:uiPriority w:val="11"/>
    <w:qFormat/>
    <w:rsid w:val="005B4034"/>
    <w:pPr>
      <w:spacing w:after="720"/>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5B4034"/>
    <w:rPr>
      <w:rFonts w:asciiTheme="majorHAnsi" w:eastAsiaTheme="majorEastAsia" w:hAnsiTheme="majorHAnsi" w:cstheme="majorBidi"/>
      <w:szCs w:val="22"/>
    </w:rPr>
  </w:style>
  <w:style w:type="character" w:styleId="Strong">
    <w:name w:val="Strong"/>
    <w:uiPriority w:val="22"/>
    <w:qFormat/>
    <w:rsid w:val="005B4034"/>
    <w:rPr>
      <w:b/>
      <w:color w:val="C1B56B" w:themeColor="accent2"/>
    </w:rPr>
  </w:style>
  <w:style w:type="character" w:styleId="Emphasis">
    <w:name w:val="Emphasis"/>
    <w:uiPriority w:val="20"/>
    <w:qFormat/>
    <w:rsid w:val="005B4034"/>
    <w:rPr>
      <w:b/>
      <w:i/>
      <w:spacing w:val="10"/>
    </w:rPr>
  </w:style>
  <w:style w:type="paragraph" w:styleId="NoSpacing">
    <w:name w:val="No Spacing"/>
    <w:basedOn w:val="Normal"/>
    <w:link w:val="NoSpacingChar"/>
    <w:uiPriority w:val="1"/>
    <w:qFormat/>
    <w:rsid w:val="005B4034"/>
    <w:pPr>
      <w:spacing w:after="0"/>
    </w:pPr>
  </w:style>
  <w:style w:type="character" w:customStyle="1" w:styleId="NoSpacingChar">
    <w:name w:val="No Spacing Char"/>
    <w:basedOn w:val="DefaultParagraphFont"/>
    <w:link w:val="NoSpacing"/>
    <w:uiPriority w:val="1"/>
    <w:rsid w:val="005B4034"/>
  </w:style>
  <w:style w:type="paragraph" w:styleId="ListParagraph">
    <w:name w:val="List Paragraph"/>
    <w:basedOn w:val="Normal"/>
    <w:uiPriority w:val="34"/>
    <w:qFormat/>
    <w:rsid w:val="005B4034"/>
    <w:pPr>
      <w:ind w:left="720"/>
      <w:contextualSpacing/>
    </w:pPr>
  </w:style>
  <w:style w:type="paragraph" w:styleId="Quote">
    <w:name w:val="Quote"/>
    <w:basedOn w:val="Normal"/>
    <w:next w:val="Normal"/>
    <w:link w:val="QuoteChar"/>
    <w:uiPriority w:val="29"/>
    <w:qFormat/>
    <w:rsid w:val="005B4034"/>
    <w:rPr>
      <w:i/>
    </w:rPr>
  </w:style>
  <w:style w:type="character" w:customStyle="1" w:styleId="QuoteChar">
    <w:name w:val="Quote Char"/>
    <w:basedOn w:val="DefaultParagraphFont"/>
    <w:link w:val="Quote"/>
    <w:uiPriority w:val="29"/>
    <w:rsid w:val="005B4034"/>
    <w:rPr>
      <w:i/>
    </w:rPr>
  </w:style>
  <w:style w:type="paragraph" w:styleId="IntenseQuote">
    <w:name w:val="Intense Quote"/>
    <w:basedOn w:val="Normal"/>
    <w:next w:val="Normal"/>
    <w:link w:val="IntenseQuoteChar"/>
    <w:uiPriority w:val="30"/>
    <w:qFormat/>
    <w:rsid w:val="005B4034"/>
    <w:pPr>
      <w:pBdr>
        <w:top w:val="single" w:sz="8" w:space="10" w:color="9E9142" w:themeColor="accent2" w:themeShade="BF"/>
        <w:left w:val="single" w:sz="8" w:space="10" w:color="9E9142" w:themeColor="accent2" w:themeShade="BF"/>
        <w:bottom w:val="single" w:sz="8" w:space="10" w:color="9E9142" w:themeColor="accent2" w:themeShade="BF"/>
        <w:right w:val="single" w:sz="8" w:space="10" w:color="9E9142" w:themeColor="accent2" w:themeShade="BF"/>
      </w:pBdr>
      <w:shd w:val="clear" w:color="auto" w:fill="C1B56B"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5B4034"/>
    <w:rPr>
      <w:b/>
      <w:i/>
      <w:color w:val="FFFFFF" w:themeColor="background1"/>
      <w:shd w:val="clear" w:color="auto" w:fill="C1B56B" w:themeFill="accent2"/>
    </w:rPr>
  </w:style>
  <w:style w:type="character" w:styleId="SubtleEmphasis">
    <w:name w:val="Subtle Emphasis"/>
    <w:uiPriority w:val="19"/>
    <w:qFormat/>
    <w:rsid w:val="005B4034"/>
    <w:rPr>
      <w:i/>
    </w:rPr>
  </w:style>
  <w:style w:type="character" w:styleId="IntenseEmphasis">
    <w:name w:val="Intense Emphasis"/>
    <w:uiPriority w:val="21"/>
    <w:qFormat/>
    <w:rsid w:val="005B4034"/>
    <w:rPr>
      <w:b/>
      <w:i/>
      <w:color w:val="C1B56B" w:themeColor="accent2"/>
      <w:spacing w:val="10"/>
    </w:rPr>
  </w:style>
  <w:style w:type="character" w:styleId="SubtleReference">
    <w:name w:val="Subtle Reference"/>
    <w:uiPriority w:val="31"/>
    <w:qFormat/>
    <w:rsid w:val="005B4034"/>
    <w:rPr>
      <w:b/>
    </w:rPr>
  </w:style>
  <w:style w:type="character" w:styleId="IntenseReference">
    <w:name w:val="Intense Reference"/>
    <w:uiPriority w:val="32"/>
    <w:qFormat/>
    <w:rsid w:val="005B4034"/>
    <w:rPr>
      <w:b/>
      <w:bCs/>
      <w:smallCaps/>
      <w:spacing w:val="5"/>
      <w:sz w:val="22"/>
      <w:szCs w:val="22"/>
      <w:u w:val="single"/>
    </w:rPr>
  </w:style>
  <w:style w:type="character" w:styleId="BookTitle">
    <w:name w:val="Book Title"/>
    <w:uiPriority w:val="33"/>
    <w:qFormat/>
    <w:rsid w:val="005B4034"/>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5B4034"/>
    <w:pPr>
      <w:outlineLvl w:val="9"/>
    </w:pPr>
  </w:style>
  <w:style w:type="paragraph" w:customStyle="1" w:styleId="Questions">
    <w:name w:val="Questions"/>
    <w:basedOn w:val="Normal"/>
    <w:uiPriority w:val="99"/>
    <w:rsid w:val="005B4034"/>
    <w:pPr>
      <w:suppressAutoHyphens/>
      <w:autoSpaceDE w:val="0"/>
      <w:autoSpaceDN w:val="0"/>
      <w:adjustRightInd w:val="0"/>
      <w:spacing w:after="0" w:line="288" w:lineRule="auto"/>
      <w:jc w:val="left"/>
      <w:textAlignment w:val="center"/>
    </w:pPr>
    <w:rPr>
      <w:rFonts w:ascii="Roboto Slab" w:hAnsi="Roboto Slab" w:cs="Roboto Slab"/>
      <w:b/>
      <w:bCs/>
      <w:color w:val="000000"/>
    </w:rPr>
  </w:style>
  <w:style w:type="paragraph" w:customStyle="1" w:styleId="Answer">
    <w:name w:val="Answer"/>
    <w:basedOn w:val="Normal"/>
    <w:uiPriority w:val="99"/>
    <w:rsid w:val="005B4034"/>
    <w:pPr>
      <w:suppressAutoHyphens/>
      <w:autoSpaceDE w:val="0"/>
      <w:autoSpaceDN w:val="0"/>
      <w:adjustRightInd w:val="0"/>
      <w:spacing w:after="0" w:line="240" w:lineRule="atLeast"/>
      <w:jc w:val="left"/>
      <w:textAlignment w:val="center"/>
    </w:pPr>
    <w:rPr>
      <w:rFonts w:ascii="Roboto" w:hAnsi="Roboto" w:cs="Roboto"/>
      <w:color w:val="000000"/>
    </w:rPr>
  </w:style>
  <w:style w:type="paragraph" w:styleId="Header">
    <w:name w:val="header"/>
    <w:basedOn w:val="Normal"/>
    <w:link w:val="HeaderChar"/>
    <w:uiPriority w:val="99"/>
    <w:unhideWhenUsed/>
    <w:rsid w:val="005B4034"/>
    <w:pPr>
      <w:tabs>
        <w:tab w:val="center" w:pos="4680"/>
        <w:tab w:val="right" w:pos="9360"/>
      </w:tabs>
      <w:spacing w:after="0"/>
    </w:pPr>
  </w:style>
  <w:style w:type="character" w:customStyle="1" w:styleId="HeaderChar">
    <w:name w:val="Header Char"/>
    <w:basedOn w:val="DefaultParagraphFont"/>
    <w:link w:val="Header"/>
    <w:uiPriority w:val="99"/>
    <w:rsid w:val="005B4034"/>
  </w:style>
  <w:style w:type="paragraph" w:styleId="Footer">
    <w:name w:val="footer"/>
    <w:basedOn w:val="Normal"/>
    <w:link w:val="FooterChar"/>
    <w:uiPriority w:val="99"/>
    <w:unhideWhenUsed/>
    <w:rsid w:val="005B4034"/>
    <w:pPr>
      <w:tabs>
        <w:tab w:val="center" w:pos="4680"/>
        <w:tab w:val="right" w:pos="9360"/>
      </w:tabs>
      <w:spacing w:after="0"/>
    </w:pPr>
  </w:style>
  <w:style w:type="character" w:customStyle="1" w:styleId="FooterChar">
    <w:name w:val="Footer Char"/>
    <w:basedOn w:val="DefaultParagraphFont"/>
    <w:link w:val="Footer"/>
    <w:uiPriority w:val="99"/>
    <w:rsid w:val="005B4034"/>
  </w:style>
  <w:style w:type="paragraph" w:styleId="BalloonText">
    <w:name w:val="Balloon Text"/>
    <w:basedOn w:val="Normal"/>
    <w:link w:val="BalloonTextChar"/>
    <w:uiPriority w:val="99"/>
    <w:semiHidden/>
    <w:unhideWhenUsed/>
    <w:rsid w:val="00D9353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3539"/>
    <w:rPr>
      <w:rFonts w:ascii="Lucida Grande" w:hAnsi="Lucida Grande" w:cs="Lucida Grande"/>
      <w:sz w:val="18"/>
      <w:szCs w:val="18"/>
    </w:rPr>
  </w:style>
  <w:style w:type="character" w:styleId="Hyperlink">
    <w:name w:val="Hyperlink"/>
    <w:basedOn w:val="DefaultParagraphFont"/>
    <w:uiPriority w:val="99"/>
    <w:unhideWhenUsed/>
    <w:rsid w:val="00093CC7"/>
    <w:rPr>
      <w:color w:val="FFAE3E" w:themeColor="hyperlink"/>
      <w:u w:val="single"/>
    </w:rPr>
  </w:style>
  <w:style w:type="paragraph" w:customStyle="1" w:styleId="Style1">
    <w:name w:val="Style1"/>
    <w:basedOn w:val="Normal"/>
    <w:link w:val="Style1Char"/>
    <w:rsid w:val="000D55EF"/>
    <w:rPr>
      <w:rFonts w:ascii="Avenir Medium" w:hAnsi="Avenir Medium"/>
      <w:b/>
      <w:color w:val="00005D"/>
      <w:sz w:val="28"/>
    </w:rPr>
  </w:style>
  <w:style w:type="character" w:customStyle="1" w:styleId="Style1Char">
    <w:name w:val="Style1 Char"/>
    <w:basedOn w:val="Heading1Char"/>
    <w:link w:val="Style1"/>
    <w:rsid w:val="000D55EF"/>
    <w:rPr>
      <w:rFonts w:ascii="Avenir Medium" w:hAnsi="Avenir Medium"/>
      <w:b/>
      <w:smallCaps w:val="0"/>
      <w:color w:val="00005D"/>
      <w:spacing w:val="5"/>
      <w:sz w:val="28"/>
      <w:szCs w:val="3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pPr>
        <w:spacing w:after="80"/>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4034"/>
  </w:style>
  <w:style w:type="paragraph" w:styleId="Heading1">
    <w:name w:val="heading 1"/>
    <w:basedOn w:val="Normal"/>
    <w:next w:val="Normal"/>
    <w:link w:val="Heading1Char"/>
    <w:uiPriority w:val="9"/>
    <w:qFormat/>
    <w:rsid w:val="00891458"/>
    <w:pPr>
      <w:spacing w:before="300" w:after="40"/>
      <w:jc w:val="left"/>
      <w:outlineLvl w:val="0"/>
    </w:pPr>
    <w:rPr>
      <w:rFonts w:ascii="Avenir Medium" w:hAnsi="Avenir Medium"/>
      <w:b/>
      <w:smallCaps/>
      <w:color w:val="000000"/>
      <w:spacing w:val="5"/>
      <w:sz w:val="28"/>
      <w:szCs w:val="32"/>
    </w:rPr>
  </w:style>
  <w:style w:type="paragraph" w:styleId="Heading2">
    <w:name w:val="heading 2"/>
    <w:basedOn w:val="Normal"/>
    <w:next w:val="Normal"/>
    <w:link w:val="Heading2Char"/>
    <w:uiPriority w:val="9"/>
    <w:semiHidden/>
    <w:unhideWhenUsed/>
    <w:qFormat/>
    <w:rsid w:val="005B4034"/>
    <w:pPr>
      <w:spacing w:before="24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5B4034"/>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5B4034"/>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5B4034"/>
    <w:pPr>
      <w:spacing w:before="200" w:after="0"/>
      <w:jc w:val="left"/>
      <w:outlineLvl w:val="4"/>
    </w:pPr>
    <w:rPr>
      <w:smallCaps/>
      <w:color w:val="9E9142" w:themeColor="accent2" w:themeShade="BF"/>
      <w:spacing w:val="10"/>
      <w:sz w:val="22"/>
      <w:szCs w:val="26"/>
    </w:rPr>
  </w:style>
  <w:style w:type="paragraph" w:styleId="Heading6">
    <w:name w:val="heading 6"/>
    <w:basedOn w:val="Normal"/>
    <w:next w:val="Normal"/>
    <w:link w:val="Heading6Char"/>
    <w:uiPriority w:val="9"/>
    <w:semiHidden/>
    <w:unhideWhenUsed/>
    <w:qFormat/>
    <w:rsid w:val="005B4034"/>
    <w:pPr>
      <w:spacing w:after="0"/>
      <w:jc w:val="left"/>
      <w:outlineLvl w:val="5"/>
    </w:pPr>
    <w:rPr>
      <w:smallCaps/>
      <w:color w:val="C1B56B" w:themeColor="accent2"/>
      <w:spacing w:val="5"/>
      <w:sz w:val="22"/>
    </w:rPr>
  </w:style>
  <w:style w:type="paragraph" w:styleId="Heading7">
    <w:name w:val="heading 7"/>
    <w:basedOn w:val="Normal"/>
    <w:next w:val="Normal"/>
    <w:link w:val="Heading7Char"/>
    <w:uiPriority w:val="9"/>
    <w:semiHidden/>
    <w:unhideWhenUsed/>
    <w:qFormat/>
    <w:rsid w:val="005B4034"/>
    <w:pPr>
      <w:spacing w:after="0"/>
      <w:jc w:val="left"/>
      <w:outlineLvl w:val="6"/>
    </w:pPr>
    <w:rPr>
      <w:b/>
      <w:smallCaps/>
      <w:color w:val="C1B56B" w:themeColor="accent2"/>
      <w:spacing w:val="10"/>
    </w:rPr>
  </w:style>
  <w:style w:type="paragraph" w:styleId="Heading8">
    <w:name w:val="heading 8"/>
    <w:basedOn w:val="Normal"/>
    <w:next w:val="Normal"/>
    <w:link w:val="Heading8Char"/>
    <w:uiPriority w:val="9"/>
    <w:semiHidden/>
    <w:unhideWhenUsed/>
    <w:qFormat/>
    <w:rsid w:val="005B4034"/>
    <w:pPr>
      <w:spacing w:after="0"/>
      <w:jc w:val="left"/>
      <w:outlineLvl w:val="7"/>
    </w:pPr>
    <w:rPr>
      <w:b/>
      <w:i/>
      <w:smallCaps/>
      <w:color w:val="9E9142" w:themeColor="accent2" w:themeShade="BF"/>
    </w:rPr>
  </w:style>
  <w:style w:type="paragraph" w:styleId="Heading9">
    <w:name w:val="heading 9"/>
    <w:basedOn w:val="Normal"/>
    <w:next w:val="Normal"/>
    <w:link w:val="Heading9Char"/>
    <w:uiPriority w:val="9"/>
    <w:semiHidden/>
    <w:unhideWhenUsed/>
    <w:qFormat/>
    <w:rsid w:val="005B4034"/>
    <w:pPr>
      <w:spacing w:after="0"/>
      <w:jc w:val="left"/>
      <w:outlineLvl w:val="8"/>
    </w:pPr>
    <w:rPr>
      <w:b/>
      <w:i/>
      <w:smallCaps/>
      <w:color w:val="69602C" w:themeColor="accent2"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1458"/>
    <w:rPr>
      <w:rFonts w:ascii="Avenir Medium" w:hAnsi="Avenir Medium"/>
      <w:b/>
      <w:smallCaps/>
      <w:color w:val="000000"/>
      <w:spacing w:val="5"/>
      <w:sz w:val="28"/>
      <w:szCs w:val="32"/>
    </w:rPr>
  </w:style>
  <w:style w:type="character" w:customStyle="1" w:styleId="Heading2Char">
    <w:name w:val="Heading 2 Char"/>
    <w:basedOn w:val="DefaultParagraphFont"/>
    <w:link w:val="Heading2"/>
    <w:uiPriority w:val="9"/>
    <w:semiHidden/>
    <w:rsid w:val="005B4034"/>
    <w:rPr>
      <w:smallCaps/>
      <w:spacing w:val="5"/>
      <w:sz w:val="28"/>
      <w:szCs w:val="28"/>
    </w:rPr>
  </w:style>
  <w:style w:type="character" w:customStyle="1" w:styleId="Heading3Char">
    <w:name w:val="Heading 3 Char"/>
    <w:basedOn w:val="DefaultParagraphFont"/>
    <w:link w:val="Heading3"/>
    <w:uiPriority w:val="9"/>
    <w:semiHidden/>
    <w:rsid w:val="005B4034"/>
    <w:rPr>
      <w:smallCaps/>
      <w:spacing w:val="5"/>
      <w:sz w:val="24"/>
      <w:szCs w:val="24"/>
    </w:rPr>
  </w:style>
  <w:style w:type="character" w:customStyle="1" w:styleId="Heading4Char">
    <w:name w:val="Heading 4 Char"/>
    <w:basedOn w:val="DefaultParagraphFont"/>
    <w:link w:val="Heading4"/>
    <w:uiPriority w:val="9"/>
    <w:semiHidden/>
    <w:rsid w:val="005B4034"/>
    <w:rPr>
      <w:smallCaps/>
      <w:spacing w:val="10"/>
      <w:sz w:val="22"/>
      <w:szCs w:val="22"/>
    </w:rPr>
  </w:style>
  <w:style w:type="character" w:customStyle="1" w:styleId="Heading5Char">
    <w:name w:val="Heading 5 Char"/>
    <w:basedOn w:val="DefaultParagraphFont"/>
    <w:link w:val="Heading5"/>
    <w:uiPriority w:val="9"/>
    <w:semiHidden/>
    <w:rsid w:val="005B4034"/>
    <w:rPr>
      <w:smallCaps/>
      <w:color w:val="9E9142" w:themeColor="accent2" w:themeShade="BF"/>
      <w:spacing w:val="10"/>
      <w:sz w:val="22"/>
      <w:szCs w:val="26"/>
    </w:rPr>
  </w:style>
  <w:style w:type="character" w:customStyle="1" w:styleId="Heading6Char">
    <w:name w:val="Heading 6 Char"/>
    <w:basedOn w:val="DefaultParagraphFont"/>
    <w:link w:val="Heading6"/>
    <w:uiPriority w:val="9"/>
    <w:semiHidden/>
    <w:rsid w:val="005B4034"/>
    <w:rPr>
      <w:smallCaps/>
      <w:color w:val="C1B56B" w:themeColor="accent2"/>
      <w:spacing w:val="5"/>
      <w:sz w:val="22"/>
    </w:rPr>
  </w:style>
  <w:style w:type="character" w:customStyle="1" w:styleId="Heading7Char">
    <w:name w:val="Heading 7 Char"/>
    <w:basedOn w:val="DefaultParagraphFont"/>
    <w:link w:val="Heading7"/>
    <w:uiPriority w:val="9"/>
    <w:semiHidden/>
    <w:rsid w:val="005B4034"/>
    <w:rPr>
      <w:b/>
      <w:smallCaps/>
      <w:color w:val="C1B56B" w:themeColor="accent2"/>
      <w:spacing w:val="10"/>
    </w:rPr>
  </w:style>
  <w:style w:type="character" w:customStyle="1" w:styleId="Heading8Char">
    <w:name w:val="Heading 8 Char"/>
    <w:basedOn w:val="DefaultParagraphFont"/>
    <w:link w:val="Heading8"/>
    <w:uiPriority w:val="9"/>
    <w:semiHidden/>
    <w:rsid w:val="005B4034"/>
    <w:rPr>
      <w:b/>
      <w:i/>
      <w:smallCaps/>
      <w:color w:val="9E9142" w:themeColor="accent2" w:themeShade="BF"/>
    </w:rPr>
  </w:style>
  <w:style w:type="character" w:customStyle="1" w:styleId="Heading9Char">
    <w:name w:val="Heading 9 Char"/>
    <w:basedOn w:val="DefaultParagraphFont"/>
    <w:link w:val="Heading9"/>
    <w:uiPriority w:val="9"/>
    <w:semiHidden/>
    <w:rsid w:val="005B4034"/>
    <w:rPr>
      <w:b/>
      <w:i/>
      <w:smallCaps/>
      <w:color w:val="69602C" w:themeColor="accent2" w:themeShade="7F"/>
    </w:rPr>
  </w:style>
  <w:style w:type="paragraph" w:styleId="Caption">
    <w:name w:val="caption"/>
    <w:basedOn w:val="Normal"/>
    <w:next w:val="Normal"/>
    <w:uiPriority w:val="35"/>
    <w:semiHidden/>
    <w:unhideWhenUsed/>
    <w:qFormat/>
    <w:rsid w:val="005B4034"/>
    <w:rPr>
      <w:b/>
      <w:bCs/>
      <w:caps/>
      <w:sz w:val="16"/>
      <w:szCs w:val="18"/>
    </w:rPr>
  </w:style>
  <w:style w:type="paragraph" w:styleId="Title">
    <w:name w:val="Title"/>
    <w:basedOn w:val="Normal"/>
    <w:next w:val="Normal"/>
    <w:link w:val="TitleChar"/>
    <w:uiPriority w:val="10"/>
    <w:qFormat/>
    <w:rsid w:val="005B4034"/>
    <w:pPr>
      <w:pBdr>
        <w:top w:val="single" w:sz="12" w:space="1" w:color="C1B56B" w:themeColor="accent2"/>
      </w:pBdr>
      <w:jc w:val="right"/>
    </w:pPr>
    <w:rPr>
      <w:smallCaps/>
      <w:sz w:val="48"/>
      <w:szCs w:val="48"/>
    </w:rPr>
  </w:style>
  <w:style w:type="character" w:customStyle="1" w:styleId="TitleChar">
    <w:name w:val="Title Char"/>
    <w:basedOn w:val="DefaultParagraphFont"/>
    <w:link w:val="Title"/>
    <w:uiPriority w:val="10"/>
    <w:rsid w:val="005B4034"/>
    <w:rPr>
      <w:smallCaps/>
      <w:sz w:val="48"/>
      <w:szCs w:val="48"/>
    </w:rPr>
  </w:style>
  <w:style w:type="paragraph" w:styleId="Subtitle">
    <w:name w:val="Subtitle"/>
    <w:basedOn w:val="Normal"/>
    <w:next w:val="Normal"/>
    <w:link w:val="SubtitleChar"/>
    <w:uiPriority w:val="11"/>
    <w:qFormat/>
    <w:rsid w:val="005B4034"/>
    <w:pPr>
      <w:spacing w:after="720"/>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5B4034"/>
    <w:rPr>
      <w:rFonts w:asciiTheme="majorHAnsi" w:eastAsiaTheme="majorEastAsia" w:hAnsiTheme="majorHAnsi" w:cstheme="majorBidi"/>
      <w:szCs w:val="22"/>
    </w:rPr>
  </w:style>
  <w:style w:type="character" w:styleId="Strong">
    <w:name w:val="Strong"/>
    <w:uiPriority w:val="22"/>
    <w:qFormat/>
    <w:rsid w:val="005B4034"/>
    <w:rPr>
      <w:b/>
      <w:color w:val="C1B56B" w:themeColor="accent2"/>
    </w:rPr>
  </w:style>
  <w:style w:type="character" w:styleId="Emphasis">
    <w:name w:val="Emphasis"/>
    <w:uiPriority w:val="20"/>
    <w:qFormat/>
    <w:rsid w:val="005B4034"/>
    <w:rPr>
      <w:b/>
      <w:i/>
      <w:spacing w:val="10"/>
    </w:rPr>
  </w:style>
  <w:style w:type="paragraph" w:styleId="NoSpacing">
    <w:name w:val="No Spacing"/>
    <w:basedOn w:val="Normal"/>
    <w:link w:val="NoSpacingChar"/>
    <w:uiPriority w:val="1"/>
    <w:qFormat/>
    <w:rsid w:val="005B4034"/>
    <w:pPr>
      <w:spacing w:after="0"/>
    </w:pPr>
  </w:style>
  <w:style w:type="character" w:customStyle="1" w:styleId="NoSpacingChar">
    <w:name w:val="No Spacing Char"/>
    <w:basedOn w:val="DefaultParagraphFont"/>
    <w:link w:val="NoSpacing"/>
    <w:uiPriority w:val="1"/>
    <w:rsid w:val="005B4034"/>
  </w:style>
  <w:style w:type="paragraph" w:styleId="ListParagraph">
    <w:name w:val="List Paragraph"/>
    <w:basedOn w:val="Normal"/>
    <w:uiPriority w:val="34"/>
    <w:qFormat/>
    <w:rsid w:val="005B4034"/>
    <w:pPr>
      <w:ind w:left="720"/>
      <w:contextualSpacing/>
    </w:pPr>
  </w:style>
  <w:style w:type="paragraph" w:styleId="Quote">
    <w:name w:val="Quote"/>
    <w:basedOn w:val="Normal"/>
    <w:next w:val="Normal"/>
    <w:link w:val="QuoteChar"/>
    <w:uiPriority w:val="29"/>
    <w:qFormat/>
    <w:rsid w:val="005B4034"/>
    <w:rPr>
      <w:i/>
    </w:rPr>
  </w:style>
  <w:style w:type="character" w:customStyle="1" w:styleId="QuoteChar">
    <w:name w:val="Quote Char"/>
    <w:basedOn w:val="DefaultParagraphFont"/>
    <w:link w:val="Quote"/>
    <w:uiPriority w:val="29"/>
    <w:rsid w:val="005B4034"/>
    <w:rPr>
      <w:i/>
    </w:rPr>
  </w:style>
  <w:style w:type="paragraph" w:styleId="IntenseQuote">
    <w:name w:val="Intense Quote"/>
    <w:basedOn w:val="Normal"/>
    <w:next w:val="Normal"/>
    <w:link w:val="IntenseQuoteChar"/>
    <w:uiPriority w:val="30"/>
    <w:qFormat/>
    <w:rsid w:val="005B4034"/>
    <w:pPr>
      <w:pBdr>
        <w:top w:val="single" w:sz="8" w:space="10" w:color="9E9142" w:themeColor="accent2" w:themeShade="BF"/>
        <w:left w:val="single" w:sz="8" w:space="10" w:color="9E9142" w:themeColor="accent2" w:themeShade="BF"/>
        <w:bottom w:val="single" w:sz="8" w:space="10" w:color="9E9142" w:themeColor="accent2" w:themeShade="BF"/>
        <w:right w:val="single" w:sz="8" w:space="10" w:color="9E9142" w:themeColor="accent2" w:themeShade="BF"/>
      </w:pBdr>
      <w:shd w:val="clear" w:color="auto" w:fill="C1B56B"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5B4034"/>
    <w:rPr>
      <w:b/>
      <w:i/>
      <w:color w:val="FFFFFF" w:themeColor="background1"/>
      <w:shd w:val="clear" w:color="auto" w:fill="C1B56B" w:themeFill="accent2"/>
    </w:rPr>
  </w:style>
  <w:style w:type="character" w:styleId="SubtleEmphasis">
    <w:name w:val="Subtle Emphasis"/>
    <w:uiPriority w:val="19"/>
    <w:qFormat/>
    <w:rsid w:val="005B4034"/>
    <w:rPr>
      <w:i/>
    </w:rPr>
  </w:style>
  <w:style w:type="character" w:styleId="IntenseEmphasis">
    <w:name w:val="Intense Emphasis"/>
    <w:uiPriority w:val="21"/>
    <w:qFormat/>
    <w:rsid w:val="005B4034"/>
    <w:rPr>
      <w:b/>
      <w:i/>
      <w:color w:val="C1B56B" w:themeColor="accent2"/>
      <w:spacing w:val="10"/>
    </w:rPr>
  </w:style>
  <w:style w:type="character" w:styleId="SubtleReference">
    <w:name w:val="Subtle Reference"/>
    <w:uiPriority w:val="31"/>
    <w:qFormat/>
    <w:rsid w:val="005B4034"/>
    <w:rPr>
      <w:b/>
    </w:rPr>
  </w:style>
  <w:style w:type="character" w:styleId="IntenseReference">
    <w:name w:val="Intense Reference"/>
    <w:uiPriority w:val="32"/>
    <w:qFormat/>
    <w:rsid w:val="005B4034"/>
    <w:rPr>
      <w:b/>
      <w:bCs/>
      <w:smallCaps/>
      <w:spacing w:val="5"/>
      <w:sz w:val="22"/>
      <w:szCs w:val="22"/>
      <w:u w:val="single"/>
    </w:rPr>
  </w:style>
  <w:style w:type="character" w:styleId="BookTitle">
    <w:name w:val="Book Title"/>
    <w:uiPriority w:val="33"/>
    <w:qFormat/>
    <w:rsid w:val="005B4034"/>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5B4034"/>
    <w:pPr>
      <w:outlineLvl w:val="9"/>
    </w:pPr>
  </w:style>
  <w:style w:type="paragraph" w:customStyle="1" w:styleId="Questions">
    <w:name w:val="Questions"/>
    <w:basedOn w:val="Normal"/>
    <w:uiPriority w:val="99"/>
    <w:rsid w:val="005B4034"/>
    <w:pPr>
      <w:suppressAutoHyphens/>
      <w:autoSpaceDE w:val="0"/>
      <w:autoSpaceDN w:val="0"/>
      <w:adjustRightInd w:val="0"/>
      <w:spacing w:after="0" w:line="288" w:lineRule="auto"/>
      <w:jc w:val="left"/>
      <w:textAlignment w:val="center"/>
    </w:pPr>
    <w:rPr>
      <w:rFonts w:ascii="Roboto Slab" w:hAnsi="Roboto Slab" w:cs="Roboto Slab"/>
      <w:b/>
      <w:bCs/>
      <w:color w:val="000000"/>
    </w:rPr>
  </w:style>
  <w:style w:type="paragraph" w:customStyle="1" w:styleId="Answer">
    <w:name w:val="Answer"/>
    <w:basedOn w:val="Normal"/>
    <w:uiPriority w:val="99"/>
    <w:rsid w:val="005B4034"/>
    <w:pPr>
      <w:suppressAutoHyphens/>
      <w:autoSpaceDE w:val="0"/>
      <w:autoSpaceDN w:val="0"/>
      <w:adjustRightInd w:val="0"/>
      <w:spacing w:after="0" w:line="240" w:lineRule="atLeast"/>
      <w:jc w:val="left"/>
      <w:textAlignment w:val="center"/>
    </w:pPr>
    <w:rPr>
      <w:rFonts w:ascii="Roboto" w:hAnsi="Roboto" w:cs="Roboto"/>
      <w:color w:val="000000"/>
    </w:rPr>
  </w:style>
  <w:style w:type="paragraph" w:styleId="Header">
    <w:name w:val="header"/>
    <w:basedOn w:val="Normal"/>
    <w:link w:val="HeaderChar"/>
    <w:uiPriority w:val="99"/>
    <w:unhideWhenUsed/>
    <w:rsid w:val="005B4034"/>
    <w:pPr>
      <w:tabs>
        <w:tab w:val="center" w:pos="4680"/>
        <w:tab w:val="right" w:pos="9360"/>
      </w:tabs>
      <w:spacing w:after="0"/>
    </w:pPr>
  </w:style>
  <w:style w:type="character" w:customStyle="1" w:styleId="HeaderChar">
    <w:name w:val="Header Char"/>
    <w:basedOn w:val="DefaultParagraphFont"/>
    <w:link w:val="Header"/>
    <w:uiPriority w:val="99"/>
    <w:rsid w:val="005B4034"/>
  </w:style>
  <w:style w:type="paragraph" w:styleId="Footer">
    <w:name w:val="footer"/>
    <w:basedOn w:val="Normal"/>
    <w:link w:val="FooterChar"/>
    <w:uiPriority w:val="99"/>
    <w:unhideWhenUsed/>
    <w:rsid w:val="005B4034"/>
    <w:pPr>
      <w:tabs>
        <w:tab w:val="center" w:pos="4680"/>
        <w:tab w:val="right" w:pos="9360"/>
      </w:tabs>
      <w:spacing w:after="0"/>
    </w:pPr>
  </w:style>
  <w:style w:type="character" w:customStyle="1" w:styleId="FooterChar">
    <w:name w:val="Footer Char"/>
    <w:basedOn w:val="DefaultParagraphFont"/>
    <w:link w:val="Footer"/>
    <w:uiPriority w:val="99"/>
    <w:rsid w:val="005B4034"/>
  </w:style>
  <w:style w:type="paragraph" w:styleId="BalloonText">
    <w:name w:val="Balloon Text"/>
    <w:basedOn w:val="Normal"/>
    <w:link w:val="BalloonTextChar"/>
    <w:uiPriority w:val="99"/>
    <w:semiHidden/>
    <w:unhideWhenUsed/>
    <w:rsid w:val="00D9353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3539"/>
    <w:rPr>
      <w:rFonts w:ascii="Lucida Grande" w:hAnsi="Lucida Grande" w:cs="Lucida Grande"/>
      <w:sz w:val="18"/>
      <w:szCs w:val="18"/>
    </w:rPr>
  </w:style>
  <w:style w:type="character" w:styleId="Hyperlink">
    <w:name w:val="Hyperlink"/>
    <w:basedOn w:val="DefaultParagraphFont"/>
    <w:uiPriority w:val="99"/>
    <w:unhideWhenUsed/>
    <w:rsid w:val="00093CC7"/>
    <w:rPr>
      <w:color w:val="FFAE3E" w:themeColor="hyperlink"/>
      <w:u w:val="single"/>
    </w:rPr>
  </w:style>
  <w:style w:type="paragraph" w:customStyle="1" w:styleId="Style1">
    <w:name w:val="Style1"/>
    <w:basedOn w:val="Normal"/>
    <w:link w:val="Style1Char"/>
    <w:rsid w:val="000D55EF"/>
    <w:rPr>
      <w:rFonts w:ascii="Avenir Medium" w:hAnsi="Avenir Medium"/>
      <w:b/>
      <w:color w:val="00005D"/>
      <w:sz w:val="28"/>
    </w:rPr>
  </w:style>
  <w:style w:type="character" w:customStyle="1" w:styleId="Style1Char">
    <w:name w:val="Style1 Char"/>
    <w:basedOn w:val="Heading1Char"/>
    <w:link w:val="Style1"/>
    <w:rsid w:val="000D55EF"/>
    <w:rPr>
      <w:rFonts w:ascii="Avenir Medium" w:hAnsi="Avenir Medium"/>
      <w:b/>
      <w:smallCaps w:val="0"/>
      <w:color w:val="00005D"/>
      <w:spacing w:val="5"/>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033666">
      <w:bodyDiv w:val="1"/>
      <w:marLeft w:val="0"/>
      <w:marRight w:val="0"/>
      <w:marTop w:val="0"/>
      <w:marBottom w:val="0"/>
      <w:divBdr>
        <w:top w:val="none" w:sz="0" w:space="0" w:color="auto"/>
        <w:left w:val="none" w:sz="0" w:space="0" w:color="auto"/>
        <w:bottom w:val="none" w:sz="0" w:space="0" w:color="auto"/>
        <w:right w:val="none" w:sz="0" w:space="0" w:color="auto"/>
      </w:divBdr>
    </w:div>
    <w:div w:id="160989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10"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Berlin">
  <a:themeElements>
    <a:clrScheme name="Berlin">
      <a:dk1>
        <a:sysClr val="windowText" lastClr="000000"/>
      </a:dk1>
      <a:lt1>
        <a:sysClr val="window" lastClr="FFFFFF"/>
      </a:lt1>
      <a:dk2>
        <a:srgbClr val="9D360E"/>
      </a:dk2>
      <a:lt2>
        <a:srgbClr val="E7E6E6"/>
      </a:lt2>
      <a:accent1>
        <a:srgbClr val="F09415"/>
      </a:accent1>
      <a:accent2>
        <a:srgbClr val="C1B56B"/>
      </a:accent2>
      <a:accent3>
        <a:srgbClr val="4BAF73"/>
      </a:accent3>
      <a:accent4>
        <a:srgbClr val="5AA6C0"/>
      </a:accent4>
      <a:accent5>
        <a:srgbClr val="D17DF9"/>
      </a:accent5>
      <a:accent6>
        <a:srgbClr val="FA7E5C"/>
      </a:accent6>
      <a:hlink>
        <a:srgbClr val="FFAE3E"/>
      </a:hlink>
      <a:folHlink>
        <a:srgbClr val="FCC77E"/>
      </a:folHlink>
    </a:clrScheme>
    <a:fontScheme name="Berlin">
      <a:majorFont>
        <a:latin typeface="Trebuchet MS"/>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rebuchet MS"/>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erlin">
      <a:fillStyleLst>
        <a:solidFill>
          <a:schemeClr val="phClr"/>
        </a:solidFill>
        <a:gradFill rotWithShape="1">
          <a:gsLst>
            <a:gs pos="0">
              <a:schemeClr val="phClr">
                <a:tint val="60000"/>
                <a:satMod val="100000"/>
                <a:lumMod val="110000"/>
              </a:schemeClr>
            </a:gs>
            <a:gs pos="100000">
              <a:schemeClr val="phClr">
                <a:tint val="70000"/>
                <a:satMod val="100000"/>
                <a:lumMod val="100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6000"/>
                <a:shade val="100000"/>
                <a:hueMod val="270000"/>
                <a:satMod val="200000"/>
                <a:lumMod val="128000"/>
              </a:schemeClr>
            </a:gs>
            <a:gs pos="50000">
              <a:schemeClr val="phClr">
                <a:shade val="100000"/>
                <a:hueMod val="100000"/>
                <a:satMod val="110000"/>
                <a:lumMod val="130000"/>
              </a:schemeClr>
            </a:gs>
            <a:gs pos="100000">
              <a:schemeClr val="phClr">
                <a:shade val="78000"/>
                <a:hueMod val="44000"/>
                <a:satMod val="200000"/>
                <a:lumMod val="69000"/>
              </a:schemeClr>
            </a:gs>
          </a:gsLst>
          <a:lin ang="2520000" scaled="0"/>
        </a:gradFill>
      </a:bgFillStyleLst>
    </a:fmtScheme>
  </a:themeElements>
  <a:objectDefaults/>
  <a:extraClrSchemeLst/>
  <a:extLst>
    <a:ext uri="{05A4C25C-085E-4340-85A3-A5531E510DB2}">
      <thm15:themeFamily xmlns:thm15="http://schemas.microsoft.com/office/thememl/2012/main" xmlns="" name="Berlin" id="{7B5DBA9E-B069-418E-9360-A61BDD0615A4}" vid="{C0CBE056-4EF4-4D92-969E-947779DA7AA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7A02D-E1D9-8C43-B803-FE764F6C3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Pages>
  <Words>1344</Words>
  <Characters>6549</Characters>
  <Application>Microsoft Macintosh Word</Application>
  <DocSecurity>0</DocSecurity>
  <Lines>93</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Jorge Salcedo</dc:creator>
  <cp:lastModifiedBy>Anastacia  Marx de Salcedo</cp:lastModifiedBy>
  <cp:revision>7</cp:revision>
  <dcterms:created xsi:type="dcterms:W3CDTF">2021-03-21T18:50:00Z</dcterms:created>
  <dcterms:modified xsi:type="dcterms:W3CDTF">2021-03-21T19:00:00Z</dcterms:modified>
</cp:coreProperties>
</file>